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F9" w:rsidRPr="00CE02F9" w:rsidRDefault="00CE02F9" w:rsidP="00CE02F9">
      <w:pPr>
        <w:pBdr>
          <w:bottom w:val="single" w:sz="4" w:space="2" w:color="AAAAAA"/>
        </w:pBdr>
        <w:shd w:val="clear" w:color="auto" w:fill="FFFFFF"/>
        <w:spacing w:after="144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CE02F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Ramas infinitas</w:t>
      </w:r>
    </w:p>
    <w:p w:rsidR="00CE02F9" w:rsidRPr="00CE02F9" w:rsidRDefault="00CE02F9" w:rsidP="00CE02F9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Una función presenta una </w:t>
      </w:r>
      <w:r w:rsidRPr="00CE02F9">
        <w:rPr>
          <w:rFonts w:ascii="Arial" w:eastAsia="Times New Roman" w:hAnsi="Arial" w:cs="Arial"/>
          <w:b/>
          <w:bCs/>
          <w:color w:val="000000"/>
          <w:sz w:val="13"/>
          <w:szCs w:val="13"/>
          <w:lang w:val="es-ES" w:eastAsia="es-ES"/>
        </w:rPr>
        <w:t>rama infinita</w:t>
      </w: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 si presenta una </w:t>
      </w:r>
      <w:r w:rsidRPr="00CE02F9">
        <w:rPr>
          <w:rFonts w:ascii="Arial" w:eastAsia="Times New Roman" w:hAnsi="Arial" w:cs="Arial"/>
          <w:b/>
          <w:bCs/>
          <w:color w:val="000000"/>
          <w:sz w:val="13"/>
          <w:szCs w:val="13"/>
          <w:lang w:val="es-ES" w:eastAsia="es-ES"/>
        </w:rPr>
        <w:t>asíntota</w:t>
      </w: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 o una </w:t>
      </w:r>
      <w:r w:rsidRPr="00CE02F9">
        <w:rPr>
          <w:rFonts w:ascii="Arial" w:eastAsia="Times New Roman" w:hAnsi="Arial" w:cs="Arial"/>
          <w:b/>
          <w:bCs/>
          <w:color w:val="000000"/>
          <w:sz w:val="13"/>
          <w:szCs w:val="13"/>
          <w:lang w:val="es-ES" w:eastAsia="es-ES"/>
        </w:rPr>
        <w:t>rama parabólica</w:t>
      </w: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.</w:t>
      </w:r>
    </w:p>
    <w:p w:rsidR="00CE02F9" w:rsidRPr="00CE02F9" w:rsidRDefault="00CE02F9" w:rsidP="00CE02F9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Pasamos a definir asíntota y rama parabólica.</w:t>
      </w:r>
    </w:p>
    <w:p w:rsidR="00CE02F9" w:rsidRPr="00CE02F9" w:rsidRDefault="00CE02F9" w:rsidP="00CE02F9">
      <w:pPr>
        <w:shd w:val="clear" w:color="auto" w:fill="FFFFFF"/>
        <w:spacing w:after="72" w:line="240" w:lineRule="auto"/>
        <w:outlineLvl w:val="2"/>
        <w:rPr>
          <w:rFonts w:ascii="Arial" w:eastAsia="Times New Roman" w:hAnsi="Arial" w:cs="Arial"/>
          <w:b/>
          <w:bCs/>
          <w:color w:val="000000"/>
          <w:sz w:val="17"/>
          <w:szCs w:val="17"/>
          <w:lang w:val="es-ES" w:eastAsia="es-ES"/>
        </w:rPr>
      </w:pPr>
      <w:bookmarkStart w:id="0" w:name="As.C3.ADntota"/>
      <w:bookmarkEnd w:id="0"/>
      <w:r w:rsidRPr="00CE02F9">
        <w:rPr>
          <w:rFonts w:ascii="Arial" w:eastAsia="Times New Roman" w:hAnsi="Arial" w:cs="Arial"/>
          <w:b/>
          <w:bCs/>
          <w:color w:val="000000"/>
          <w:sz w:val="17"/>
          <w:szCs w:val="17"/>
          <w:lang w:val="es-ES" w:eastAsia="es-ES"/>
        </w:rPr>
        <w:t>Asíntota</w:t>
      </w:r>
    </w:p>
    <w:p w:rsidR="00CE02F9" w:rsidRPr="00CE02F9" w:rsidRDefault="00CE02F9" w:rsidP="00CE02F9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Una </w:t>
      </w:r>
      <w:r w:rsidRPr="00CE02F9">
        <w:rPr>
          <w:rFonts w:ascii="Arial" w:eastAsia="Times New Roman" w:hAnsi="Arial" w:cs="Arial"/>
          <w:b/>
          <w:bCs/>
          <w:color w:val="000000"/>
          <w:sz w:val="13"/>
          <w:szCs w:val="13"/>
          <w:lang w:val="es-ES" w:eastAsia="es-ES"/>
        </w:rPr>
        <w:t>asíntota</w:t>
      </w: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 xml:space="preserve"> es una recta hacia la que se acerca la gráfica de una función, tanto como se quiera, a medida que la variable </w:t>
      </w:r>
      <w:proofErr w:type="spellStart"/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independiernte</w:t>
      </w:r>
      <w:proofErr w:type="spellEnd"/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 xml:space="preserve"> se aproxima a un punto, a </w:t>
      </w:r>
      <w:r>
        <w:rPr>
          <w:rFonts w:ascii="Arial" w:eastAsia="Times New Roman" w:hAnsi="Arial" w:cs="Arial"/>
          <w:noProof/>
          <w:color w:val="000000"/>
          <w:sz w:val="13"/>
          <w:szCs w:val="13"/>
          <w:lang w:val="es-ES" w:eastAsia="es-ES"/>
        </w:rPr>
        <w:drawing>
          <wp:inline distT="0" distB="0" distL="0" distR="0">
            <wp:extent cx="381635" cy="164465"/>
            <wp:effectExtent l="19050" t="0" r="0" b="0"/>
            <wp:docPr id="1" name="Imagen 1" descr="+ \inf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+ \inft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 xml:space="preserve"> o </w:t>
      </w:r>
      <w:proofErr w:type="gramStart"/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a </w:t>
      </w:r>
      <w:proofErr w:type="gramEnd"/>
      <w:r>
        <w:rPr>
          <w:rFonts w:ascii="Arial" w:eastAsia="Times New Roman" w:hAnsi="Arial" w:cs="Arial"/>
          <w:noProof/>
          <w:color w:val="000000"/>
          <w:sz w:val="13"/>
          <w:szCs w:val="13"/>
          <w:lang w:val="es-ES" w:eastAsia="es-ES"/>
        </w:rPr>
        <w:drawing>
          <wp:inline distT="0" distB="0" distL="0" distR="0">
            <wp:extent cx="401320" cy="164465"/>
            <wp:effectExtent l="19050" t="0" r="0" b="0"/>
            <wp:docPr id="2" name="Imagen 2" descr="-\inf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\inft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.</w:t>
      </w:r>
    </w:p>
    <w:p w:rsidR="00CE02F9" w:rsidRPr="00CE02F9" w:rsidRDefault="00CE02F9" w:rsidP="00CE02F9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Hay tres tipos:</w:t>
      </w:r>
    </w:p>
    <w:p w:rsidR="00CE02F9" w:rsidRPr="00CE02F9" w:rsidRDefault="00CE02F9" w:rsidP="00CE02F9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528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Asíntota vertical (A.V.)</w:t>
      </w:r>
    </w:p>
    <w:p w:rsidR="00CE02F9" w:rsidRPr="00CE02F9" w:rsidRDefault="00CE02F9" w:rsidP="00CE02F9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528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Asíntota horizontal (A.H.)</w:t>
      </w:r>
    </w:p>
    <w:p w:rsidR="00CE02F9" w:rsidRPr="00CE02F9" w:rsidRDefault="00CE02F9" w:rsidP="00CE02F9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528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Asíntota oblicua (A.O.)</w:t>
      </w:r>
    </w:p>
    <w:p w:rsidR="00CE02F9" w:rsidRPr="00CE02F9" w:rsidRDefault="00CE02F9" w:rsidP="00CE02F9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pict>
          <v:rect id="_x0000_i1025" style="width:0;height:.5pt" o:hralign="center" o:hrstd="t" o:hrnoshade="t" o:hr="t" fillcolor="#aaa" stroked="f"/>
        </w:pict>
      </w:r>
    </w:p>
    <w:p w:rsidR="00CE02F9" w:rsidRPr="00CE02F9" w:rsidRDefault="00CE02F9" w:rsidP="00CE02F9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b/>
          <w:bCs/>
          <w:color w:val="000000"/>
          <w:sz w:val="13"/>
          <w:szCs w:val="13"/>
          <w:lang w:val="es-ES" w:eastAsia="es-ES"/>
        </w:rPr>
        <w:t>Nota:</w:t>
      </w: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 La función nunca puede cortar una A.V., pero si puede cortar a una A.H. o a una A.O.</w:t>
      </w:r>
    </w:p>
    <w:p w:rsidR="00CE02F9" w:rsidRDefault="00CE02F9" w:rsidP="00CE02F9">
      <w:pPr>
        <w:pStyle w:val="Ttulo4"/>
        <w:shd w:val="clear" w:color="auto" w:fill="FFFFFF"/>
        <w:spacing w:before="0" w:after="72"/>
        <w:rPr>
          <w:rFonts w:ascii="Arial" w:hAnsi="Arial" w:cs="Arial"/>
          <w:color w:val="000000"/>
          <w:sz w:val="15"/>
          <w:szCs w:val="15"/>
        </w:rPr>
      </w:pPr>
      <w:proofErr w:type="spellStart"/>
      <w:r>
        <w:rPr>
          <w:rFonts w:ascii="Arial" w:hAnsi="Arial" w:cs="Arial"/>
          <w:color w:val="000000"/>
          <w:sz w:val="15"/>
          <w:szCs w:val="15"/>
        </w:rPr>
        <w:t>Asíntota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vertical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7"/>
        <w:gridCol w:w="4793"/>
      </w:tblGrid>
      <w:tr w:rsidR="00CE02F9" w:rsidTr="00CE02F9">
        <w:trPr>
          <w:tblCellSpacing w:w="15" w:type="dxa"/>
        </w:trPr>
        <w:tc>
          <w:tcPr>
            <w:tcW w:w="3750" w:type="pct"/>
            <w:shd w:val="clear" w:color="auto" w:fill="FFFFFF"/>
            <w:hideMark/>
          </w:tcPr>
          <w:p w:rsidR="00CE02F9" w:rsidRDefault="00CE02F9" w:rsidP="00CE02F9">
            <w:pPr>
              <w:pStyle w:val="NormalWeb"/>
              <w:shd w:val="clear" w:color="auto" w:fill="FFFFFF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Una función </w:t>
            </w:r>
            <w:r>
              <w:rPr>
                <w:rFonts w:ascii="Arial" w:hAnsi="Arial" w:cs="Arial"/>
                <w:noProof/>
                <w:color w:val="000000"/>
                <w:sz w:val="13"/>
                <w:szCs w:val="13"/>
              </w:rPr>
              <w:drawing>
                <wp:inline distT="0" distB="0" distL="0" distR="0">
                  <wp:extent cx="407670" cy="217170"/>
                  <wp:effectExtent l="19050" t="0" r="0" b="0"/>
                  <wp:docPr id="7" name="Imagen 7" descr="f(x)\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(x)\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21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> presenta en </w:t>
            </w:r>
            <w:r>
              <w:rPr>
                <w:rFonts w:ascii="Arial" w:hAnsi="Arial" w:cs="Arial"/>
                <w:noProof/>
                <w:color w:val="000000"/>
                <w:sz w:val="13"/>
                <w:szCs w:val="13"/>
              </w:rPr>
              <w:drawing>
                <wp:inline distT="0" distB="0" distL="0" distR="0">
                  <wp:extent cx="506730" cy="118110"/>
                  <wp:effectExtent l="19050" t="0" r="7620" b="0"/>
                  <wp:docPr id="8" name="Imagen 8" descr="x=a\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x=a\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11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> una </w:t>
            </w: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asíntota vertical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> (A.V.) si ocurre alguna, o ambas, de estas dos cosas:</w:t>
            </w:r>
          </w:p>
          <w:p w:rsidR="00CE02F9" w:rsidRDefault="00CE02F9" w:rsidP="00CE02F9">
            <w:pPr>
              <w:shd w:val="clear" w:color="auto" w:fill="FFFFFF"/>
              <w:spacing w:after="24" w:line="360" w:lineRule="atLeast"/>
              <w:ind w:left="720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noProof/>
                <w:color w:val="000000"/>
                <w:sz w:val="13"/>
                <w:szCs w:val="13"/>
                <w:lang w:val="es-ES" w:eastAsia="es-ES"/>
              </w:rPr>
              <w:drawing>
                <wp:inline distT="0" distB="0" distL="0" distR="0">
                  <wp:extent cx="2216785" cy="302895"/>
                  <wp:effectExtent l="19050" t="0" r="0" b="0"/>
                  <wp:docPr id="9" name="Imagen 9" descr="\lim_{x \to a^+} f(x)=+ \infty \ \ (\acute{o} \ -\inft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lim_{x \to a^+} f(x)=+ \infty \ \ (\acute{o} \ -\infty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785" cy="30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2F9" w:rsidRDefault="00CE02F9" w:rsidP="00CE02F9">
            <w:pPr>
              <w:shd w:val="clear" w:color="auto" w:fill="FFFFFF"/>
              <w:spacing w:after="24" w:line="360" w:lineRule="atLeast"/>
              <w:ind w:left="720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noProof/>
                <w:color w:val="000000"/>
                <w:sz w:val="13"/>
                <w:szCs w:val="13"/>
                <w:lang w:val="es-ES" w:eastAsia="es-ES"/>
              </w:rPr>
              <w:drawing>
                <wp:inline distT="0" distB="0" distL="0" distR="0">
                  <wp:extent cx="2216785" cy="302895"/>
                  <wp:effectExtent l="19050" t="0" r="0" b="0"/>
                  <wp:docPr id="10" name="Imagen 10" descr="\lim_{x \to a^-} f(x)=+ \infty \ \ (\acute{o} \ -\inft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lim_{x \to a^-} f(x)=+ \infty \ \ (\acute{o} \ -\infty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785" cy="30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2F9" w:rsidRDefault="00CE02F9" w:rsidP="00CE02F9">
            <w:pPr>
              <w:shd w:val="clear" w:color="auto" w:fill="FFFFFF"/>
              <w:spacing w:before="48" w:after="48" w:line="240" w:lineRule="auto"/>
              <w:ind w:left="960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pict>
                <v:rect id="_x0000_i1026" style="width:0;height:.5pt" o:hralign="center" o:hrstd="t" o:hrnoshade="t" o:hr="t" fillcolor="#aaa" stroked="f"/>
              </w:pict>
            </w:r>
          </w:p>
          <w:p w:rsidR="00CE02F9" w:rsidRDefault="00CE02F9" w:rsidP="00CE02F9">
            <w:pPr>
              <w:shd w:val="clear" w:color="auto" w:fill="F5F5F5"/>
              <w:ind w:left="960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CE02F9" w:rsidRDefault="00CE02F9" w:rsidP="00CE02F9">
            <w:pPr>
              <w:ind w:left="960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noProof/>
                <w:color w:val="5A3696"/>
                <w:sz w:val="13"/>
                <w:szCs w:val="13"/>
                <w:lang w:val="es-ES" w:eastAsia="es-ES"/>
              </w:rPr>
              <w:drawing>
                <wp:inline distT="0" distB="0" distL="0" distR="0">
                  <wp:extent cx="2381250" cy="1546225"/>
                  <wp:effectExtent l="19050" t="0" r="0" b="0"/>
                  <wp:docPr id="13" name="Imagen 13" descr="http://maralboran.org/wikipedia/images/thumb/0/05/Rama1.png/250px-Rama1.png">
                    <a:hlinkClick xmlns:a="http://schemas.openxmlformats.org/drawingml/2006/main" r:id="rId11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aralboran.org/wikipedia/images/thumb/0/05/Rama1.png/250px-Rama1.png">
                            <a:hlinkClick r:id="rId11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4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2F9" w:rsidRDefault="00CE02F9">
            <w:pPr>
              <w:ind w:left="960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Asíntota</w:t>
            </w:r>
            <w:proofErr w:type="spellEnd"/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vertical: x = 2</w:t>
            </w:r>
          </w:p>
        </w:tc>
      </w:tr>
    </w:tbl>
    <w:p w:rsidR="00CE02F9" w:rsidRDefault="00CE02F9" w:rsidP="00CE02F9">
      <w:pPr>
        <w:pStyle w:val="Ttulo4"/>
        <w:shd w:val="clear" w:color="auto" w:fill="FFFFFF"/>
        <w:spacing w:before="0" w:after="72"/>
        <w:rPr>
          <w:rFonts w:ascii="Arial" w:hAnsi="Arial" w:cs="Arial"/>
          <w:color w:val="000000"/>
          <w:sz w:val="15"/>
          <w:szCs w:val="15"/>
        </w:rPr>
      </w:pPr>
      <w:bookmarkStart w:id="1" w:name="As.C3.ADntota_horizontal"/>
      <w:bookmarkEnd w:id="1"/>
      <w:proofErr w:type="spellStart"/>
      <w:r>
        <w:rPr>
          <w:rFonts w:ascii="Arial" w:hAnsi="Arial" w:cs="Arial"/>
          <w:color w:val="000000"/>
          <w:sz w:val="15"/>
          <w:szCs w:val="15"/>
        </w:rPr>
        <w:t>Asíntota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horizontal</w:t>
      </w:r>
      <w:proofErr w:type="spellEnd"/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5"/>
        <w:gridCol w:w="3855"/>
      </w:tblGrid>
      <w:tr w:rsidR="00CE02F9" w:rsidTr="00CE02F9">
        <w:trPr>
          <w:tblCellSpacing w:w="15" w:type="dxa"/>
        </w:trPr>
        <w:tc>
          <w:tcPr>
            <w:tcW w:w="3750" w:type="pct"/>
            <w:shd w:val="clear" w:color="auto" w:fill="FFFFFF"/>
            <w:hideMark/>
          </w:tcPr>
          <w:p w:rsidR="00CE02F9" w:rsidRDefault="00CE02F9" w:rsidP="00CE02F9">
            <w:pPr>
              <w:pStyle w:val="NormalWeb"/>
              <w:shd w:val="clear" w:color="auto" w:fill="FFFFFF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Una función </w:t>
            </w:r>
            <w:r>
              <w:rPr>
                <w:rFonts w:ascii="Arial" w:hAnsi="Arial" w:cs="Arial"/>
                <w:noProof/>
                <w:color w:val="000000"/>
                <w:sz w:val="13"/>
                <w:szCs w:val="13"/>
              </w:rPr>
              <w:drawing>
                <wp:inline distT="0" distB="0" distL="0" distR="0">
                  <wp:extent cx="407670" cy="217170"/>
                  <wp:effectExtent l="19050" t="0" r="0" b="0"/>
                  <wp:docPr id="14" name="Imagen 14" descr="f(x)\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(x)\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21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> presenta una </w:t>
            </w: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asíntota horizontal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> (A.H.) en </w:t>
            </w:r>
            <w:r>
              <w:rPr>
                <w:rFonts w:ascii="Arial" w:hAnsi="Arial" w:cs="Arial"/>
                <w:noProof/>
                <w:color w:val="000000"/>
                <w:sz w:val="13"/>
                <w:szCs w:val="13"/>
              </w:rPr>
              <w:drawing>
                <wp:inline distT="0" distB="0" distL="0" distR="0">
                  <wp:extent cx="506730" cy="164465"/>
                  <wp:effectExtent l="19050" t="0" r="7620" b="0"/>
                  <wp:docPr id="15" name="Imagen 15" descr="y=a\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y=a\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16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si</w:t>
            </w:r>
            <w:proofErr w:type="spellEnd"/>
            <w:r>
              <w:rPr>
                <w:rFonts w:ascii="Arial" w:hAnsi="Arial" w:cs="Arial"/>
                <w:color w:val="000000"/>
                <w:sz w:val="13"/>
                <w:szCs w:val="13"/>
              </w:rPr>
              <w:t>:</w:t>
            </w:r>
          </w:p>
          <w:p w:rsidR="00CE02F9" w:rsidRDefault="00CE02F9" w:rsidP="00CE02F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noProof/>
                <w:color w:val="000000"/>
                <w:sz w:val="13"/>
                <w:szCs w:val="13"/>
                <w:lang w:val="es-ES" w:eastAsia="es-ES"/>
              </w:rPr>
              <w:drawing>
                <wp:inline distT="0" distB="0" distL="0" distR="0">
                  <wp:extent cx="1236980" cy="302895"/>
                  <wp:effectExtent l="19050" t="0" r="1270" b="0"/>
                  <wp:docPr id="16" name="Imagen 16" descr="\lim_{x \to +\infty} f(x)=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lim_{x \to +\infty} f(x)=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980" cy="30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2F9" w:rsidRDefault="00CE02F9" w:rsidP="00CE02F9">
            <w:pPr>
              <w:pStyle w:val="NormalWeb"/>
              <w:shd w:val="clear" w:color="auto" w:fill="FFFFFF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o bien,</w:t>
            </w:r>
          </w:p>
          <w:p w:rsidR="00CE02F9" w:rsidRDefault="00CE02F9" w:rsidP="00CE02F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noProof/>
                <w:color w:val="000000"/>
                <w:sz w:val="13"/>
                <w:szCs w:val="13"/>
                <w:lang w:val="es-ES" w:eastAsia="es-ES"/>
              </w:rPr>
              <w:drawing>
                <wp:inline distT="0" distB="0" distL="0" distR="0">
                  <wp:extent cx="1236980" cy="302895"/>
                  <wp:effectExtent l="19050" t="0" r="1270" b="0"/>
                  <wp:docPr id="17" name="Imagen 17" descr="\lim_{x \to -\infty} f(x)=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lim_{x \to -\infty} f(x)=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980" cy="30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2F9" w:rsidRDefault="00CE02F9" w:rsidP="00CE02F9">
            <w:pPr>
              <w:shd w:val="clear" w:color="auto" w:fill="FFFFFF"/>
              <w:spacing w:before="48" w:after="48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pict>
                <v:rect id="_x0000_i1027" style="width:0;height:.5pt" o:hralign="center" o:hrstd="t" o:hrnoshade="t" o:hr="t" fillcolor="#aaa" stroked="f"/>
              </w:pict>
            </w:r>
          </w:p>
          <w:p w:rsidR="00CE02F9" w:rsidRDefault="00CE02F9" w:rsidP="00CE02F9">
            <w:pPr>
              <w:shd w:val="clear" w:color="auto" w:fill="F5F5F5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CE02F9" w:rsidRDefault="00CE02F9" w:rsidP="00CE02F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noProof/>
                <w:color w:val="5A3696"/>
                <w:sz w:val="13"/>
                <w:szCs w:val="13"/>
                <w:lang w:val="es-ES" w:eastAsia="es-ES"/>
              </w:rPr>
              <w:drawing>
                <wp:inline distT="0" distB="0" distL="0" distR="0">
                  <wp:extent cx="2381250" cy="1558925"/>
                  <wp:effectExtent l="19050" t="0" r="0" b="0"/>
                  <wp:docPr id="20" name="Imagen 20" descr="http://maralboran.org/wikipedia/images/thumb/2/2c/Rama3.png/250px-Rama3.png">
                    <a:hlinkClick xmlns:a="http://schemas.openxmlformats.org/drawingml/2006/main" r:id="rId16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maralboran.org/wikipedia/images/thumb/2/2c/Rama3.png/250px-Rama3.png">
                            <a:hlinkClick r:id="rId16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5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2F9" w:rsidRDefault="00CE02F9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Asíntota</w:t>
            </w:r>
            <w:proofErr w:type="spellEnd"/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horizontal</w:t>
            </w:r>
            <w:proofErr w:type="spellEnd"/>
            <w:r>
              <w:rPr>
                <w:rFonts w:ascii="Arial" w:hAnsi="Arial" w:cs="Arial"/>
                <w:color w:val="000000"/>
                <w:sz w:val="13"/>
                <w:szCs w:val="13"/>
              </w:rPr>
              <w:t>: y = 1</w:t>
            </w:r>
          </w:p>
        </w:tc>
      </w:tr>
    </w:tbl>
    <w:p w:rsidR="00CE02F9" w:rsidRDefault="00CE02F9" w:rsidP="00CE02F9">
      <w:pPr>
        <w:pStyle w:val="Ttulo4"/>
        <w:shd w:val="clear" w:color="auto" w:fill="FFFFFF"/>
        <w:spacing w:before="0" w:after="72"/>
        <w:rPr>
          <w:rFonts w:ascii="Arial" w:hAnsi="Arial" w:cs="Arial"/>
          <w:color w:val="000000"/>
          <w:sz w:val="15"/>
          <w:szCs w:val="15"/>
        </w:rPr>
      </w:pPr>
      <w:bookmarkStart w:id="2" w:name="As.C3.ADntota_oblicua"/>
      <w:bookmarkEnd w:id="2"/>
      <w:proofErr w:type="spellStart"/>
      <w:r>
        <w:rPr>
          <w:rFonts w:ascii="Arial" w:hAnsi="Arial" w:cs="Arial"/>
          <w:color w:val="000000"/>
          <w:sz w:val="15"/>
          <w:szCs w:val="15"/>
        </w:rPr>
        <w:lastRenderedPageBreak/>
        <w:t>Asíntota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oblicua</w:t>
      </w:r>
      <w:proofErr w:type="spellEnd"/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5"/>
        <w:gridCol w:w="4815"/>
      </w:tblGrid>
      <w:tr w:rsidR="00CE02F9" w:rsidTr="00CE02F9">
        <w:trPr>
          <w:tblCellSpacing w:w="15" w:type="dxa"/>
        </w:trPr>
        <w:tc>
          <w:tcPr>
            <w:tcW w:w="3750" w:type="pct"/>
            <w:shd w:val="clear" w:color="auto" w:fill="FFFFFF"/>
            <w:hideMark/>
          </w:tcPr>
          <w:p w:rsidR="00CE02F9" w:rsidRDefault="00CE02F9" w:rsidP="00CE02F9">
            <w:pPr>
              <w:pStyle w:val="NormalWeb"/>
              <w:shd w:val="clear" w:color="auto" w:fill="FFFFFF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Una función </w:t>
            </w:r>
            <w:r>
              <w:rPr>
                <w:rFonts w:ascii="Arial" w:hAnsi="Arial" w:cs="Arial"/>
                <w:noProof/>
                <w:color w:val="000000"/>
                <w:sz w:val="13"/>
                <w:szCs w:val="13"/>
              </w:rPr>
              <w:drawing>
                <wp:inline distT="0" distB="0" distL="0" distR="0">
                  <wp:extent cx="407670" cy="217170"/>
                  <wp:effectExtent l="19050" t="0" r="0" b="0"/>
                  <wp:docPr id="21" name="Imagen 21" descr="f(x)\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(x)\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21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> presenta una </w:t>
            </w: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asíntota oblicua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> (A.O.) en </w:t>
            </w:r>
            <w:r>
              <w:rPr>
                <w:rFonts w:ascii="Arial" w:hAnsi="Arial" w:cs="Arial"/>
                <w:noProof/>
                <w:color w:val="000000"/>
                <w:sz w:val="13"/>
                <w:szCs w:val="13"/>
              </w:rPr>
              <w:drawing>
                <wp:inline distT="0" distB="0" distL="0" distR="0">
                  <wp:extent cx="1019810" cy="190500"/>
                  <wp:effectExtent l="19050" t="0" r="8890" b="0"/>
                  <wp:docPr id="22" name="Imagen 22" descr="y=mx+n\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y=mx+n\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1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si</w:t>
            </w:r>
            <w:proofErr w:type="spellEnd"/>
            <w:r>
              <w:rPr>
                <w:rFonts w:ascii="Arial" w:hAnsi="Arial" w:cs="Arial"/>
                <w:color w:val="000000"/>
                <w:sz w:val="13"/>
                <w:szCs w:val="13"/>
              </w:rPr>
              <w:t>:</w:t>
            </w:r>
          </w:p>
          <w:p w:rsidR="00CE02F9" w:rsidRDefault="00CE02F9" w:rsidP="00CE02F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noProof/>
                <w:color w:val="000000"/>
                <w:sz w:val="13"/>
                <w:szCs w:val="13"/>
                <w:lang w:val="es-ES" w:eastAsia="es-ES"/>
              </w:rPr>
              <w:drawing>
                <wp:inline distT="0" distB="0" distL="0" distR="0">
                  <wp:extent cx="2263140" cy="302895"/>
                  <wp:effectExtent l="19050" t="0" r="3810" b="0"/>
                  <wp:docPr id="23" name="Imagen 23" descr="\lim_{x \to +\infty} [f(x)-(mx+n)]=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\lim_{x \to +\infty} [f(x)-(mx+n)]=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140" cy="30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2F9" w:rsidRDefault="00CE02F9" w:rsidP="00CE02F9">
            <w:pPr>
              <w:pStyle w:val="NormalWeb"/>
              <w:shd w:val="clear" w:color="auto" w:fill="FFFFFF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o bien,</w:t>
            </w:r>
          </w:p>
          <w:p w:rsidR="00CE02F9" w:rsidRDefault="00CE02F9" w:rsidP="00CE02F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noProof/>
                <w:color w:val="000000"/>
                <w:sz w:val="13"/>
                <w:szCs w:val="13"/>
                <w:lang w:val="es-ES" w:eastAsia="es-ES"/>
              </w:rPr>
              <w:drawing>
                <wp:inline distT="0" distB="0" distL="0" distR="0">
                  <wp:extent cx="2263140" cy="302895"/>
                  <wp:effectExtent l="19050" t="0" r="3810" b="0"/>
                  <wp:docPr id="24" name="Imagen 24" descr="\lim_{x \to -\infty} [f(x)-(mx+n)]=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\lim_{x \to -\infty} [f(x)-(mx+n)]=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140" cy="30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2F9" w:rsidRDefault="00CE02F9" w:rsidP="00CE02F9">
            <w:pPr>
              <w:shd w:val="clear" w:color="auto" w:fill="FFFFFF"/>
              <w:spacing w:before="48" w:after="48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pict>
                <v:rect id="_x0000_i1028" style="width:0;height:.5pt" o:hralign="center" o:hrstd="t" o:hrnoshade="t" o:hr="t" fillcolor="#aaa" stroked="f"/>
              </w:pict>
            </w:r>
          </w:p>
          <w:p w:rsidR="00CE02F9" w:rsidRDefault="00CE02F9" w:rsidP="00CE02F9">
            <w:pPr>
              <w:pStyle w:val="NormalWeb"/>
              <w:shd w:val="clear" w:color="auto" w:fill="FFFFFF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Para calcular los coeficientes </w:t>
            </w:r>
            <w:r>
              <w:rPr>
                <w:rFonts w:ascii="Arial" w:hAnsi="Arial" w:cs="Arial"/>
                <w:noProof/>
                <w:color w:val="000000"/>
                <w:sz w:val="13"/>
                <w:szCs w:val="13"/>
              </w:rPr>
              <w:drawing>
                <wp:inline distT="0" distB="0" distL="0" distR="0">
                  <wp:extent cx="217170" cy="118110"/>
                  <wp:effectExtent l="19050" t="0" r="0" b="0"/>
                  <wp:docPr id="27" name="Imagen 27" descr="m\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\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11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> y </w:t>
            </w:r>
            <w:r>
              <w:rPr>
                <w:rFonts w:ascii="Arial" w:hAnsi="Arial" w:cs="Arial"/>
                <w:noProof/>
                <w:color w:val="000000"/>
                <w:sz w:val="13"/>
                <w:szCs w:val="13"/>
              </w:rPr>
              <w:drawing>
                <wp:inline distT="0" distB="0" distL="0" distR="0">
                  <wp:extent cx="164465" cy="118110"/>
                  <wp:effectExtent l="19050" t="0" r="6985" b="0"/>
                  <wp:docPr id="28" name="Imagen 28" descr="n\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n\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1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> de la asíntota, se procederá de la siguiente manera:</w:t>
            </w:r>
          </w:p>
          <w:p w:rsidR="00CE02F9" w:rsidRDefault="00CE02F9" w:rsidP="00CE02F9">
            <w:pPr>
              <w:shd w:val="clear" w:color="auto" w:fill="FFFFFF"/>
              <w:spacing w:after="24" w:line="360" w:lineRule="atLeast"/>
              <w:ind w:left="720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noProof/>
                <w:color w:val="000000"/>
                <w:sz w:val="13"/>
                <w:szCs w:val="13"/>
                <w:lang w:val="es-ES" w:eastAsia="es-ES"/>
              </w:rPr>
              <w:drawing>
                <wp:inline distT="0" distB="0" distL="0" distR="0">
                  <wp:extent cx="1302385" cy="447040"/>
                  <wp:effectExtent l="19050" t="0" r="0" b="0"/>
                  <wp:docPr id="29" name="Imagen 29" descr="m=\lim_{x \to +\infty} \cfrac{f(x)}{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m=\lim_{x \to +\infty} \cfrac{f(x)}{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4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     (o </w:t>
            </w: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bien</w:t>
            </w:r>
            <w:proofErr w:type="spellEnd"/>
            <w:r>
              <w:rPr>
                <w:rFonts w:ascii="Arial" w:hAnsi="Arial" w:cs="Arial"/>
                <w:color w:val="000000"/>
                <w:sz w:val="13"/>
                <w:szCs w:val="13"/>
              </w:rPr>
              <w:t>, con </w:t>
            </w:r>
            <w:r>
              <w:rPr>
                <w:rFonts w:ascii="Arial" w:hAnsi="Arial" w:cs="Arial"/>
                <w:noProof/>
                <w:color w:val="000000"/>
                <w:sz w:val="13"/>
                <w:szCs w:val="13"/>
                <w:lang w:val="es-ES" w:eastAsia="es-ES"/>
              </w:rPr>
              <w:drawing>
                <wp:inline distT="0" distB="0" distL="0" distR="0">
                  <wp:extent cx="789305" cy="164465"/>
                  <wp:effectExtent l="19050" t="0" r="0" b="0"/>
                  <wp:docPr id="30" name="Imagen 30" descr="x \to -\inf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x \to -\inf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16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>)</w:t>
            </w:r>
          </w:p>
          <w:p w:rsidR="00CE02F9" w:rsidRDefault="00CE02F9" w:rsidP="00CE02F9">
            <w:pPr>
              <w:shd w:val="clear" w:color="auto" w:fill="FFFFFF"/>
              <w:spacing w:after="24" w:line="360" w:lineRule="atLeast"/>
              <w:ind w:left="720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noProof/>
                <w:color w:val="000000"/>
                <w:sz w:val="13"/>
                <w:szCs w:val="13"/>
                <w:lang w:val="es-ES" w:eastAsia="es-ES"/>
              </w:rPr>
              <w:drawing>
                <wp:inline distT="0" distB="0" distL="0" distR="0">
                  <wp:extent cx="1809115" cy="302895"/>
                  <wp:effectExtent l="19050" t="0" r="635" b="0"/>
                  <wp:docPr id="31" name="Imagen 31" descr="n=\lim_{x \to +\infty} [f(x)-mx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n=\lim_{x \to +\infty} [f(x)-mx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115" cy="30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     (o </w:t>
            </w: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bien</w:t>
            </w:r>
            <w:proofErr w:type="spellEnd"/>
            <w:r>
              <w:rPr>
                <w:rFonts w:ascii="Arial" w:hAnsi="Arial" w:cs="Arial"/>
                <w:color w:val="000000"/>
                <w:sz w:val="13"/>
                <w:szCs w:val="13"/>
              </w:rPr>
              <w:t>, con </w:t>
            </w:r>
            <w:r>
              <w:rPr>
                <w:rFonts w:ascii="Arial" w:hAnsi="Arial" w:cs="Arial"/>
                <w:noProof/>
                <w:color w:val="000000"/>
                <w:sz w:val="13"/>
                <w:szCs w:val="13"/>
                <w:lang w:val="es-ES" w:eastAsia="es-ES"/>
              </w:rPr>
              <w:drawing>
                <wp:inline distT="0" distB="0" distL="0" distR="0">
                  <wp:extent cx="789305" cy="164465"/>
                  <wp:effectExtent l="19050" t="0" r="0" b="0"/>
                  <wp:docPr id="32" name="Imagen 32" descr="x \to -\inf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x \to -\inf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16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>)</w:t>
            </w:r>
          </w:p>
          <w:p w:rsidR="00CE02F9" w:rsidRDefault="00CE02F9" w:rsidP="00CE02F9">
            <w:pPr>
              <w:shd w:val="clear" w:color="auto" w:fill="F5F5F5"/>
              <w:ind w:left="960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CE02F9" w:rsidRDefault="00CE02F9" w:rsidP="00CE02F9">
            <w:pPr>
              <w:ind w:left="960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noProof/>
                <w:color w:val="5A3696"/>
                <w:sz w:val="13"/>
                <w:szCs w:val="13"/>
                <w:lang w:val="es-ES" w:eastAsia="es-ES"/>
              </w:rPr>
              <w:drawing>
                <wp:inline distT="0" distB="0" distL="0" distR="0">
                  <wp:extent cx="2381250" cy="1552575"/>
                  <wp:effectExtent l="19050" t="0" r="0" b="0"/>
                  <wp:docPr id="34" name="Imagen 34" descr="http://maralboran.org/wikipedia/images/thumb/e/e6/Oblicua.png/250px-Oblicua.png">
                    <a:hlinkClick xmlns:a="http://schemas.openxmlformats.org/drawingml/2006/main" r:id="rId26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maralboran.org/wikipedia/images/thumb/e/e6/Oblicua.png/250px-Oblicua.png">
                            <a:hlinkClick r:id="rId26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2F9" w:rsidRDefault="00CE02F9">
            <w:pPr>
              <w:ind w:left="960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Asíntota</w:t>
            </w:r>
            <w:proofErr w:type="spellEnd"/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oblicua</w:t>
            </w:r>
            <w:proofErr w:type="spellEnd"/>
            <w:r>
              <w:rPr>
                <w:rFonts w:ascii="Arial" w:hAnsi="Arial" w:cs="Arial"/>
                <w:color w:val="000000"/>
                <w:sz w:val="13"/>
                <w:szCs w:val="13"/>
              </w:rPr>
              <w:t>: y = x + 3</w:t>
            </w:r>
          </w:p>
        </w:tc>
      </w:tr>
    </w:tbl>
    <w:p w:rsidR="00CE02F9" w:rsidRDefault="00CE02F9" w:rsidP="00CE02F9">
      <w:pPr>
        <w:pStyle w:val="Ttulo3"/>
        <w:shd w:val="clear" w:color="auto" w:fill="FFFFFF"/>
        <w:spacing w:before="0" w:beforeAutospacing="0" w:after="72" w:afterAutospacing="0"/>
        <w:rPr>
          <w:rFonts w:ascii="Arial" w:hAnsi="Arial" w:cs="Arial"/>
          <w:color w:val="000000"/>
          <w:sz w:val="17"/>
          <w:szCs w:val="17"/>
        </w:rPr>
      </w:pPr>
      <w:bookmarkStart w:id="3" w:name="Rama_parab.C3.B3lica"/>
      <w:bookmarkEnd w:id="3"/>
      <w:r>
        <w:rPr>
          <w:rFonts w:ascii="Arial" w:hAnsi="Arial" w:cs="Arial"/>
          <w:color w:val="000000"/>
          <w:sz w:val="17"/>
          <w:szCs w:val="17"/>
        </w:rPr>
        <w:t>Rama parabólica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0"/>
      </w:tblGrid>
      <w:tr w:rsidR="00CE02F9" w:rsidTr="00CE02F9">
        <w:trPr>
          <w:tblCellSpacing w:w="15" w:type="dxa"/>
        </w:trPr>
        <w:tc>
          <w:tcPr>
            <w:tcW w:w="4967" w:type="pct"/>
            <w:shd w:val="clear" w:color="auto" w:fill="FFFFFF"/>
            <w:hideMark/>
          </w:tcPr>
          <w:p w:rsidR="00CE02F9" w:rsidRDefault="00CE02F9" w:rsidP="00CE02F9">
            <w:pPr>
              <w:pStyle w:val="NormalWeb"/>
              <w:shd w:val="clear" w:color="auto" w:fill="FFFFFF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Una función </w:t>
            </w:r>
            <w:r>
              <w:rPr>
                <w:rFonts w:ascii="Arial" w:hAnsi="Arial" w:cs="Arial"/>
                <w:noProof/>
                <w:color w:val="000000"/>
                <w:sz w:val="13"/>
                <w:szCs w:val="13"/>
              </w:rPr>
              <w:drawing>
                <wp:inline distT="0" distB="0" distL="0" distR="0">
                  <wp:extent cx="407670" cy="217170"/>
                  <wp:effectExtent l="19050" t="0" r="0" b="0"/>
                  <wp:docPr id="35" name="Imagen 35" descr="f(x)\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f(x)\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21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> presenta una </w:t>
            </w: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rama parabólica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> si no presenta una asíntota oblicua pero cumple que:</w:t>
            </w:r>
          </w:p>
          <w:p w:rsidR="00CE02F9" w:rsidRDefault="00CE02F9" w:rsidP="00CE02F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noProof/>
                <w:color w:val="000000"/>
                <w:sz w:val="13"/>
                <w:szCs w:val="13"/>
                <w:lang w:val="es-ES" w:eastAsia="es-ES"/>
              </w:rPr>
              <w:drawing>
                <wp:inline distT="0" distB="0" distL="0" distR="0">
                  <wp:extent cx="2171065" cy="302895"/>
                  <wp:effectExtent l="19050" t="0" r="635" b="0"/>
                  <wp:docPr id="36" name="Imagen 36" descr="\lim_{x \to +\infty} f(x)= +\infty \ (\acute{o} -\inft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\lim_{x \to +\infty} f(x)= +\infty \ (\acute{o} -\infty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065" cy="30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2F9" w:rsidRDefault="00CE02F9" w:rsidP="00CE02F9">
            <w:pPr>
              <w:pStyle w:val="NormalWeb"/>
              <w:shd w:val="clear" w:color="auto" w:fill="FFFFFF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o bien,</w:t>
            </w:r>
          </w:p>
          <w:p w:rsidR="00CE02F9" w:rsidRDefault="00CE02F9" w:rsidP="00CE02F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noProof/>
                <w:color w:val="000000"/>
                <w:sz w:val="13"/>
                <w:szCs w:val="13"/>
                <w:lang w:val="es-ES" w:eastAsia="es-ES"/>
              </w:rPr>
              <w:drawing>
                <wp:inline distT="0" distB="0" distL="0" distR="0">
                  <wp:extent cx="2171065" cy="302895"/>
                  <wp:effectExtent l="19050" t="0" r="635" b="0"/>
                  <wp:docPr id="37" name="Imagen 37" descr="\lim_{x \to -\infty} f(x)= +\infty \ (\acute{o} -\inft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\lim_{x \to -\infty} f(x)= +\infty \ (\acute{o} -\infty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065" cy="30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02F9" w:rsidRDefault="00CE02F9" w:rsidP="00CE02F9">
      <w:pPr>
        <w:pStyle w:val="Default"/>
      </w:pPr>
      <w:r>
        <w:rPr>
          <w:noProof/>
          <w:lang w:eastAsia="es-ES"/>
        </w:rPr>
        <w:drawing>
          <wp:inline distT="0" distB="0" distL="0" distR="0">
            <wp:extent cx="2215767" cy="1823853"/>
            <wp:effectExtent l="19050" t="0" r="0" b="0"/>
            <wp:docPr id="70" name="Imagen 70" descr="http://maralboran.org/wikipedia/images/9/9b/Ram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maralboran.org/wikipedia/images/9/9b/Rama2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901" cy="1823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2F9" w:rsidRDefault="00CE02F9" w:rsidP="00CE02F9">
      <w:pPr>
        <w:pStyle w:val="Default"/>
      </w:pPr>
    </w:p>
    <w:p w:rsidR="00CE02F9" w:rsidRDefault="00CE02F9" w:rsidP="00CE02F9">
      <w:pPr>
        <w:pStyle w:val="Default"/>
      </w:pPr>
    </w:p>
    <w:p w:rsidR="00CE02F9" w:rsidRDefault="00CE02F9" w:rsidP="00CE02F9">
      <w:pPr>
        <w:pStyle w:val="Default"/>
      </w:pPr>
    </w:p>
    <w:p w:rsidR="00CE02F9" w:rsidRDefault="00CE02F9" w:rsidP="00CE02F9">
      <w:pPr>
        <w:pStyle w:val="Default"/>
      </w:pPr>
    </w:p>
    <w:p w:rsidR="00CE02F9" w:rsidRPr="00CE02F9" w:rsidRDefault="00CE02F9" w:rsidP="00CE02F9">
      <w:pPr>
        <w:shd w:val="clear" w:color="auto" w:fill="FFFFFF"/>
        <w:spacing w:after="72" w:line="240" w:lineRule="auto"/>
        <w:outlineLvl w:val="2"/>
        <w:rPr>
          <w:rFonts w:ascii="Arial" w:eastAsia="Times New Roman" w:hAnsi="Arial" w:cs="Arial"/>
          <w:b/>
          <w:bCs/>
          <w:color w:val="000000"/>
          <w:sz w:val="17"/>
          <w:szCs w:val="17"/>
          <w:lang w:val="es-ES" w:eastAsia="es-ES"/>
        </w:rPr>
      </w:pPr>
      <w:r w:rsidRPr="00CE02F9">
        <w:rPr>
          <w:rFonts w:ascii="Arial" w:eastAsia="Times New Roman" w:hAnsi="Arial" w:cs="Arial"/>
          <w:b/>
          <w:bCs/>
          <w:color w:val="000000"/>
          <w:sz w:val="17"/>
          <w:szCs w:val="17"/>
          <w:lang w:val="es-ES" w:eastAsia="es-ES"/>
        </w:rPr>
        <w:lastRenderedPageBreak/>
        <w:t xml:space="preserve">Funciones </w:t>
      </w:r>
      <w:proofErr w:type="gramStart"/>
      <w:r w:rsidRPr="00CE02F9">
        <w:rPr>
          <w:rFonts w:ascii="Arial" w:eastAsia="Times New Roman" w:hAnsi="Arial" w:cs="Arial"/>
          <w:b/>
          <w:bCs/>
          <w:color w:val="000000"/>
          <w:sz w:val="17"/>
          <w:szCs w:val="17"/>
          <w:lang w:val="es-ES" w:eastAsia="es-ES"/>
        </w:rPr>
        <w:t>trigonométricas</w:t>
      </w:r>
      <w:proofErr w:type="gramEnd"/>
    </w:p>
    <w:p w:rsidR="00CE02F9" w:rsidRPr="00CE02F9" w:rsidRDefault="00CE02F9" w:rsidP="00CE02F9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Si recordamos las </w:t>
      </w:r>
      <w:hyperlink r:id="rId31" w:anchor="Funciones_trigonom.C3.A9tricas" w:tooltip="Funciones trigonométricas o circulares (1ºBach)" w:history="1">
        <w:r w:rsidRPr="00CE02F9">
          <w:rPr>
            <w:rFonts w:ascii="Arial" w:eastAsia="Times New Roman" w:hAnsi="Arial" w:cs="Arial"/>
            <w:color w:val="5A3696"/>
            <w:sz w:val="13"/>
            <w:lang w:val="es-ES" w:eastAsia="es-ES"/>
          </w:rPr>
          <w:t>propiedades de las funciones trigonométricas</w:t>
        </w:r>
      </w:hyperlink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, tenemos:</w:t>
      </w:r>
    </w:p>
    <w:p w:rsidR="00CE02F9" w:rsidRPr="00CE02F9" w:rsidRDefault="00CE02F9" w:rsidP="00CE02F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>
        <w:rPr>
          <w:rFonts w:ascii="Arial" w:eastAsia="Times New Roman" w:hAnsi="Arial" w:cs="Arial"/>
          <w:noProof/>
          <w:color w:val="5A3696"/>
          <w:sz w:val="13"/>
          <w:szCs w:val="13"/>
          <w:lang w:val="es-ES" w:eastAsia="es-ES"/>
        </w:rPr>
        <w:drawing>
          <wp:inline distT="0" distB="0" distL="0" distR="0">
            <wp:extent cx="236855" cy="230505"/>
            <wp:effectExtent l="19050" t="0" r="0" b="0"/>
            <wp:docPr id="75" name="Imagen 75" descr="ejercicio">
              <a:hlinkClick xmlns:a="http://schemas.openxmlformats.org/drawingml/2006/main" r:id="rId32" tooltip="&quot;ejercici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ejercicio">
                      <a:hlinkClick r:id="rId32" tooltip="&quot;ejercici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2F9" w:rsidRPr="00CE02F9" w:rsidRDefault="00CE02F9" w:rsidP="00CE02F9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b/>
          <w:bCs/>
          <w:color w:val="8B4513"/>
          <w:sz w:val="13"/>
          <w:szCs w:val="13"/>
          <w:lang w:val="es-ES" w:eastAsia="es-ES"/>
        </w:rPr>
        <w:t>Propiedades</w:t>
      </w:r>
    </w:p>
    <w:p w:rsidR="00CE02F9" w:rsidRPr="00CE02F9" w:rsidRDefault="00CE02F9" w:rsidP="00CE02F9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pict>
          <v:rect id="_x0000_i1029" style="width:0;height:.5pt" o:hralign="center" o:hrstd="t" o:hrnoshade="t" o:hr="t" fillcolor="#aaa" stroked="f"/>
        </w:pict>
      </w:r>
    </w:p>
    <w:p w:rsidR="00CE02F9" w:rsidRPr="00CE02F9" w:rsidRDefault="00CE02F9" w:rsidP="00CE02F9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528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 xml:space="preserve">Las </w:t>
      </w:r>
      <w:proofErr w:type="gramStart"/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funciones </w:t>
      </w:r>
      <w:proofErr w:type="gramEnd"/>
      <w:r>
        <w:rPr>
          <w:rFonts w:ascii="Arial" w:eastAsia="Times New Roman" w:hAnsi="Arial" w:cs="Arial"/>
          <w:noProof/>
          <w:color w:val="000000"/>
          <w:sz w:val="13"/>
          <w:szCs w:val="13"/>
          <w:lang w:val="es-ES" w:eastAsia="es-ES"/>
        </w:rPr>
        <w:drawing>
          <wp:inline distT="0" distB="0" distL="0" distR="0">
            <wp:extent cx="789305" cy="164465"/>
            <wp:effectExtent l="19050" t="0" r="0" b="0"/>
            <wp:docPr id="77" name="Imagen 77" descr="y=sen x\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y=sen x\;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, </w:t>
      </w:r>
      <w:r>
        <w:rPr>
          <w:rFonts w:ascii="Arial" w:eastAsia="Times New Roman" w:hAnsi="Arial" w:cs="Arial"/>
          <w:noProof/>
          <w:color w:val="000000"/>
          <w:sz w:val="13"/>
          <w:szCs w:val="13"/>
          <w:lang w:val="es-ES" w:eastAsia="es-ES"/>
        </w:rPr>
        <w:drawing>
          <wp:inline distT="0" distB="0" distL="0" distR="0">
            <wp:extent cx="763270" cy="164465"/>
            <wp:effectExtent l="19050" t="0" r="0" b="0"/>
            <wp:docPr id="78" name="Imagen 78" descr="y=cos x\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y=cos x\;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 e </w:t>
      </w:r>
      <w:r>
        <w:rPr>
          <w:rFonts w:ascii="Arial" w:eastAsia="Times New Roman" w:hAnsi="Arial" w:cs="Arial"/>
          <w:noProof/>
          <w:color w:val="000000"/>
          <w:sz w:val="13"/>
          <w:szCs w:val="13"/>
          <w:lang w:val="es-ES" w:eastAsia="es-ES"/>
        </w:rPr>
        <w:drawing>
          <wp:inline distT="0" distB="0" distL="0" distR="0">
            <wp:extent cx="683895" cy="190500"/>
            <wp:effectExtent l="19050" t="0" r="1905" b="0"/>
            <wp:docPr id="79" name="Imagen 79" descr="y=tg x\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y=tg x\;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, por ser periódicas, no tienen límite cuando </w:t>
      </w:r>
      <w:r>
        <w:rPr>
          <w:rFonts w:ascii="Arial" w:eastAsia="Times New Roman" w:hAnsi="Arial" w:cs="Arial"/>
          <w:noProof/>
          <w:color w:val="000000"/>
          <w:sz w:val="13"/>
          <w:szCs w:val="13"/>
          <w:lang w:val="es-ES" w:eastAsia="es-ES"/>
        </w:rPr>
        <w:drawing>
          <wp:inline distT="0" distB="0" distL="0" distR="0">
            <wp:extent cx="789305" cy="164465"/>
            <wp:effectExtent l="19050" t="0" r="0" b="0"/>
            <wp:docPr id="80" name="Imagen 80" descr="x \to +\inf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x \to +\infty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 xml:space="preserve"> ni </w:t>
      </w:r>
      <w:proofErr w:type="spellStart"/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cuando</w:t>
      </w:r>
      <w:proofErr w:type="spellEnd"/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 </w:t>
      </w:r>
      <w:r>
        <w:rPr>
          <w:rFonts w:ascii="Arial" w:eastAsia="Times New Roman" w:hAnsi="Arial" w:cs="Arial"/>
          <w:noProof/>
          <w:color w:val="000000"/>
          <w:sz w:val="13"/>
          <w:szCs w:val="13"/>
          <w:lang w:val="es-ES" w:eastAsia="es-ES"/>
        </w:rPr>
        <w:drawing>
          <wp:inline distT="0" distB="0" distL="0" distR="0">
            <wp:extent cx="789305" cy="164465"/>
            <wp:effectExtent l="19050" t="0" r="0" b="0"/>
            <wp:docPr id="81" name="Imagen 81" descr="x \to -\inf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x \to -\infty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. Por tanto no tienen ramas parabólicas, ni asíntotas horizontales. Las dos primeras tampoco tienen asíntotas verticales por ser su dominio los números reales.</w:t>
      </w:r>
    </w:p>
    <w:p w:rsidR="00CE02F9" w:rsidRPr="00CE02F9" w:rsidRDefault="00CE02F9" w:rsidP="00CE02F9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528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La función </w:t>
      </w:r>
      <w:r>
        <w:rPr>
          <w:rFonts w:ascii="Arial" w:eastAsia="Times New Roman" w:hAnsi="Arial" w:cs="Arial"/>
          <w:noProof/>
          <w:color w:val="000000"/>
          <w:sz w:val="13"/>
          <w:szCs w:val="13"/>
          <w:lang w:val="es-ES" w:eastAsia="es-ES"/>
        </w:rPr>
        <w:drawing>
          <wp:inline distT="0" distB="0" distL="0" distR="0">
            <wp:extent cx="683895" cy="190500"/>
            <wp:effectExtent l="19050" t="0" r="1905" b="0"/>
            <wp:docPr id="82" name="Imagen 82" descr="y=tg x\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y=tg x\;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, tiene infinitas </w:t>
      </w:r>
      <w:r w:rsidRPr="00CE02F9">
        <w:rPr>
          <w:rFonts w:ascii="Arial" w:eastAsia="Times New Roman" w:hAnsi="Arial" w:cs="Arial"/>
          <w:b/>
          <w:bCs/>
          <w:color w:val="000000"/>
          <w:sz w:val="13"/>
          <w:szCs w:val="13"/>
          <w:lang w:val="es-ES" w:eastAsia="es-ES"/>
        </w:rPr>
        <w:t>asíntotas verticales</w:t>
      </w: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 en los puntos</w:t>
      </w:r>
    </w:p>
    <w:p w:rsidR="00CE02F9" w:rsidRPr="00CE02F9" w:rsidRDefault="00CE02F9" w:rsidP="00CE02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>
        <w:rPr>
          <w:rFonts w:ascii="Arial" w:eastAsia="Times New Roman" w:hAnsi="Arial" w:cs="Arial"/>
          <w:noProof/>
          <w:color w:val="000000"/>
          <w:sz w:val="13"/>
          <w:szCs w:val="13"/>
          <w:lang w:val="es-ES" w:eastAsia="es-ES"/>
        </w:rPr>
        <w:drawing>
          <wp:inline distT="0" distB="0" distL="0" distR="0">
            <wp:extent cx="1999615" cy="217170"/>
            <wp:effectExtent l="19050" t="0" r="635" b="0"/>
            <wp:docPr id="83" name="Imagen 83" descr="\left \{ x= \pi /2 + k \pi \, , \ k  \in \mathbb{Z} \right 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\left \{ x= \pi /2 + k \pi \, , \ k  \in \mathbb{Z} \right \}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21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2F9" w:rsidRPr="00CE02F9" w:rsidRDefault="00CE02F9" w:rsidP="00CE02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[</w:t>
      </w:r>
      <w:hyperlink r:id="rId39" w:tooltip="Plantilla:Ramas infinitas de las funciones trigonométricas, exponenciales y logarítmicas" w:history="1">
        <w:proofErr w:type="gramStart"/>
        <w:r w:rsidRPr="00CE02F9">
          <w:rPr>
            <w:rFonts w:ascii="Arial" w:eastAsia="Times New Roman" w:hAnsi="Arial" w:cs="Arial"/>
            <w:color w:val="5A3696"/>
            <w:sz w:val="13"/>
            <w:lang w:val="es-ES" w:eastAsia="es-ES"/>
          </w:rPr>
          <w:t>editar</w:t>
        </w:r>
        <w:proofErr w:type="gramEnd"/>
      </w:hyperlink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]</w:t>
      </w:r>
    </w:p>
    <w:p w:rsidR="00CE02F9" w:rsidRPr="00CE02F9" w:rsidRDefault="00CE02F9" w:rsidP="00CE02F9">
      <w:pPr>
        <w:shd w:val="clear" w:color="auto" w:fill="FFFFFF"/>
        <w:spacing w:after="72" w:line="240" w:lineRule="auto"/>
        <w:outlineLvl w:val="2"/>
        <w:rPr>
          <w:rFonts w:ascii="Arial" w:eastAsia="Times New Roman" w:hAnsi="Arial" w:cs="Arial"/>
          <w:b/>
          <w:bCs/>
          <w:color w:val="000000"/>
          <w:sz w:val="17"/>
          <w:szCs w:val="17"/>
          <w:lang w:val="es-ES" w:eastAsia="es-ES"/>
        </w:rPr>
      </w:pPr>
      <w:bookmarkStart w:id="4" w:name="Funciones_exponenciales"/>
      <w:bookmarkEnd w:id="4"/>
      <w:r w:rsidRPr="00CE02F9">
        <w:rPr>
          <w:rFonts w:ascii="Arial" w:eastAsia="Times New Roman" w:hAnsi="Arial" w:cs="Arial"/>
          <w:b/>
          <w:bCs/>
          <w:color w:val="000000"/>
          <w:sz w:val="17"/>
          <w:szCs w:val="17"/>
          <w:lang w:val="es-ES" w:eastAsia="es-ES"/>
        </w:rPr>
        <w:t xml:space="preserve">Funciones </w:t>
      </w:r>
      <w:proofErr w:type="gramStart"/>
      <w:r w:rsidRPr="00CE02F9">
        <w:rPr>
          <w:rFonts w:ascii="Arial" w:eastAsia="Times New Roman" w:hAnsi="Arial" w:cs="Arial"/>
          <w:b/>
          <w:bCs/>
          <w:color w:val="000000"/>
          <w:sz w:val="17"/>
          <w:szCs w:val="17"/>
          <w:lang w:val="es-ES" w:eastAsia="es-ES"/>
        </w:rPr>
        <w:t>exponenciales</w:t>
      </w:r>
      <w:proofErr w:type="gramEnd"/>
    </w:p>
    <w:p w:rsidR="00CE02F9" w:rsidRPr="00CE02F9" w:rsidRDefault="00CE02F9" w:rsidP="00CE02F9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Si recordamos las </w:t>
      </w:r>
      <w:hyperlink r:id="rId40" w:anchor="Funciones_exponenciales" w:tooltip="Familias de funciones elementales (1ºBach)" w:history="1">
        <w:r w:rsidRPr="00CE02F9">
          <w:rPr>
            <w:rFonts w:ascii="Arial" w:eastAsia="Times New Roman" w:hAnsi="Arial" w:cs="Arial"/>
            <w:color w:val="5A3696"/>
            <w:sz w:val="13"/>
            <w:lang w:val="es-ES" w:eastAsia="es-ES"/>
          </w:rPr>
          <w:t>propiedades de las funciones exponenciales</w:t>
        </w:r>
      </w:hyperlink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, tenemos:</w:t>
      </w:r>
    </w:p>
    <w:p w:rsidR="00CE02F9" w:rsidRPr="00CE02F9" w:rsidRDefault="00CE02F9" w:rsidP="00CE02F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>
        <w:rPr>
          <w:rFonts w:ascii="Arial" w:eastAsia="Times New Roman" w:hAnsi="Arial" w:cs="Arial"/>
          <w:noProof/>
          <w:color w:val="5A3696"/>
          <w:sz w:val="13"/>
          <w:szCs w:val="13"/>
          <w:lang w:val="es-ES" w:eastAsia="es-ES"/>
        </w:rPr>
        <w:drawing>
          <wp:inline distT="0" distB="0" distL="0" distR="0">
            <wp:extent cx="236855" cy="230505"/>
            <wp:effectExtent l="19050" t="0" r="0" b="0"/>
            <wp:docPr id="84" name="Imagen 84" descr="ejercicio">
              <a:hlinkClick xmlns:a="http://schemas.openxmlformats.org/drawingml/2006/main" r:id="rId32" tooltip="&quot;ejercici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ejercicio">
                      <a:hlinkClick r:id="rId32" tooltip="&quot;ejercici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2F9" w:rsidRPr="00CE02F9" w:rsidRDefault="00CE02F9" w:rsidP="00CE02F9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b/>
          <w:bCs/>
          <w:color w:val="8B4513"/>
          <w:sz w:val="13"/>
          <w:szCs w:val="13"/>
          <w:lang w:val="es-ES" w:eastAsia="es-ES"/>
        </w:rPr>
        <w:t>Propiedades</w:t>
      </w:r>
    </w:p>
    <w:p w:rsidR="00CE02F9" w:rsidRPr="00CE02F9" w:rsidRDefault="00CE02F9" w:rsidP="00CE02F9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pict>
          <v:rect id="_x0000_i1030" style="width:0;height:.5pt" o:hralign="center" o:hrstd="t" o:hrnoshade="t" o:hr="t" fillcolor="#aaa" stroked="f"/>
        </w:pict>
      </w:r>
    </w:p>
    <w:p w:rsidR="00CE02F9" w:rsidRPr="00CE02F9" w:rsidRDefault="00CE02F9" w:rsidP="00CE02F9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La función </w:t>
      </w:r>
      <w:r>
        <w:rPr>
          <w:rFonts w:ascii="Arial" w:eastAsia="Times New Roman" w:hAnsi="Arial" w:cs="Arial"/>
          <w:noProof/>
          <w:color w:val="000000"/>
          <w:sz w:val="13"/>
          <w:szCs w:val="13"/>
          <w:lang w:val="es-ES" w:eastAsia="es-ES"/>
        </w:rPr>
        <w:drawing>
          <wp:inline distT="0" distB="0" distL="0" distR="0">
            <wp:extent cx="572135" cy="210820"/>
            <wp:effectExtent l="19050" t="0" r="0" b="0"/>
            <wp:docPr id="86" name="Imagen 86" descr="y=a^x\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y=a^x\;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 tiene:</w:t>
      </w:r>
    </w:p>
    <w:p w:rsidR="00CE02F9" w:rsidRPr="00CE02F9" w:rsidRDefault="00CE02F9" w:rsidP="00CE02F9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528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b/>
          <w:bCs/>
          <w:color w:val="000000"/>
          <w:sz w:val="13"/>
          <w:szCs w:val="13"/>
          <w:lang w:val="es-ES" w:eastAsia="es-ES"/>
        </w:rPr>
        <w:t>Asíntota horizontal:</w:t>
      </w:r>
    </w:p>
    <w:p w:rsidR="00CE02F9" w:rsidRPr="00CE02F9" w:rsidRDefault="00CE02F9" w:rsidP="00CE02F9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1248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En </w:t>
      </w:r>
      <w:r>
        <w:rPr>
          <w:rFonts w:ascii="Arial" w:eastAsia="Times New Roman" w:hAnsi="Arial" w:cs="Arial"/>
          <w:noProof/>
          <w:color w:val="000000"/>
          <w:sz w:val="13"/>
          <w:szCs w:val="13"/>
          <w:lang w:val="es-ES" w:eastAsia="es-ES"/>
        </w:rPr>
        <w:drawing>
          <wp:inline distT="0" distB="0" distL="0" distR="0">
            <wp:extent cx="480060" cy="210820"/>
            <wp:effectExtent l="19050" t="0" r="0" b="0"/>
            <wp:docPr id="87" name="Imagen 87" descr="y=0\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y=0\;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 para </w:t>
      </w:r>
      <w:r>
        <w:rPr>
          <w:rFonts w:ascii="Arial" w:eastAsia="Times New Roman" w:hAnsi="Arial" w:cs="Arial"/>
          <w:noProof/>
          <w:color w:val="000000"/>
          <w:sz w:val="13"/>
          <w:szCs w:val="13"/>
          <w:lang w:val="es-ES" w:eastAsia="es-ES"/>
        </w:rPr>
        <w:drawing>
          <wp:inline distT="0" distB="0" distL="0" distR="0">
            <wp:extent cx="789305" cy="164465"/>
            <wp:effectExtent l="19050" t="0" r="0" b="0"/>
            <wp:docPr id="88" name="Imagen 88" descr="x \to +\inf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x \to +\infty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 si </w:t>
      </w:r>
      <w:r>
        <w:rPr>
          <w:rFonts w:ascii="Arial" w:eastAsia="Times New Roman" w:hAnsi="Arial" w:cs="Arial"/>
          <w:noProof/>
          <w:color w:val="000000"/>
          <w:sz w:val="13"/>
          <w:szCs w:val="13"/>
          <w:lang w:val="es-ES" w:eastAsia="es-ES"/>
        </w:rPr>
        <w:drawing>
          <wp:inline distT="0" distB="0" distL="0" distR="0">
            <wp:extent cx="460375" cy="170815"/>
            <wp:effectExtent l="19050" t="0" r="0" b="0"/>
            <wp:docPr id="89" name="Imagen 89" descr="a&gt;1\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a&gt;1\;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2F9" w:rsidRPr="00CE02F9" w:rsidRDefault="00CE02F9" w:rsidP="00CE02F9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1248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En </w:t>
      </w:r>
      <w:r>
        <w:rPr>
          <w:rFonts w:ascii="Arial" w:eastAsia="Times New Roman" w:hAnsi="Arial" w:cs="Arial"/>
          <w:noProof/>
          <w:color w:val="000000"/>
          <w:sz w:val="13"/>
          <w:szCs w:val="13"/>
          <w:lang w:val="es-ES" w:eastAsia="es-ES"/>
        </w:rPr>
        <w:drawing>
          <wp:inline distT="0" distB="0" distL="0" distR="0">
            <wp:extent cx="480060" cy="210820"/>
            <wp:effectExtent l="19050" t="0" r="0" b="0"/>
            <wp:docPr id="90" name="Imagen 90" descr="y=0\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y=0\;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 para </w:t>
      </w:r>
      <w:r>
        <w:rPr>
          <w:rFonts w:ascii="Arial" w:eastAsia="Times New Roman" w:hAnsi="Arial" w:cs="Arial"/>
          <w:noProof/>
          <w:color w:val="000000"/>
          <w:sz w:val="13"/>
          <w:szCs w:val="13"/>
          <w:lang w:val="es-ES" w:eastAsia="es-ES"/>
        </w:rPr>
        <w:drawing>
          <wp:inline distT="0" distB="0" distL="0" distR="0">
            <wp:extent cx="789305" cy="164465"/>
            <wp:effectExtent l="19050" t="0" r="0" b="0"/>
            <wp:docPr id="91" name="Imagen 91" descr="x \to +\inf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x \to +\infty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 si </w:t>
      </w:r>
      <w:r>
        <w:rPr>
          <w:rFonts w:ascii="Arial" w:eastAsia="Times New Roman" w:hAnsi="Arial" w:cs="Arial"/>
          <w:noProof/>
          <w:color w:val="000000"/>
          <w:sz w:val="13"/>
          <w:szCs w:val="13"/>
          <w:lang w:val="es-ES" w:eastAsia="es-ES"/>
        </w:rPr>
        <w:drawing>
          <wp:inline distT="0" distB="0" distL="0" distR="0">
            <wp:extent cx="808990" cy="170815"/>
            <wp:effectExtent l="19050" t="0" r="0" b="0"/>
            <wp:docPr id="92" name="Imagen 92" descr="0&lt;a&lt;1\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0&lt;a&lt;1\;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2F9" w:rsidRPr="00CE02F9" w:rsidRDefault="00CE02F9" w:rsidP="00CE02F9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1488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b/>
          <w:bCs/>
          <w:color w:val="000000"/>
          <w:sz w:val="13"/>
          <w:szCs w:val="13"/>
          <w:lang w:val="es-ES" w:eastAsia="es-ES"/>
        </w:rPr>
        <w:t>Rama parabólica:</w:t>
      </w:r>
    </w:p>
    <w:p w:rsidR="00CE02F9" w:rsidRPr="00CE02F9" w:rsidRDefault="00CE02F9" w:rsidP="00CE02F9">
      <w:pPr>
        <w:numPr>
          <w:ilvl w:val="0"/>
          <w:numId w:val="8"/>
        </w:numPr>
        <w:shd w:val="clear" w:color="auto" w:fill="FFFFFF"/>
        <w:spacing w:before="100" w:beforeAutospacing="1" w:after="24" w:line="360" w:lineRule="atLeast"/>
        <w:ind w:left="1248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Para </w:t>
      </w:r>
      <w:r>
        <w:rPr>
          <w:rFonts w:ascii="Arial" w:eastAsia="Times New Roman" w:hAnsi="Arial" w:cs="Arial"/>
          <w:noProof/>
          <w:color w:val="000000"/>
          <w:sz w:val="13"/>
          <w:szCs w:val="13"/>
          <w:lang w:val="es-ES" w:eastAsia="es-ES"/>
        </w:rPr>
        <w:drawing>
          <wp:inline distT="0" distB="0" distL="0" distR="0">
            <wp:extent cx="789305" cy="164465"/>
            <wp:effectExtent l="19050" t="0" r="0" b="0"/>
            <wp:docPr id="93" name="Imagen 93" descr="x \to +\inf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x \to +\infty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 si </w:t>
      </w:r>
      <w:r>
        <w:rPr>
          <w:rFonts w:ascii="Arial" w:eastAsia="Times New Roman" w:hAnsi="Arial" w:cs="Arial"/>
          <w:noProof/>
          <w:color w:val="000000"/>
          <w:sz w:val="13"/>
          <w:szCs w:val="13"/>
          <w:lang w:val="es-ES" w:eastAsia="es-ES"/>
        </w:rPr>
        <w:drawing>
          <wp:inline distT="0" distB="0" distL="0" distR="0">
            <wp:extent cx="460375" cy="170815"/>
            <wp:effectExtent l="19050" t="0" r="0" b="0"/>
            <wp:docPr id="94" name="Imagen 94" descr="a&gt;1\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a&gt;1\;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2F9" w:rsidRPr="00CE02F9" w:rsidRDefault="00CE02F9" w:rsidP="00CE02F9">
      <w:pPr>
        <w:numPr>
          <w:ilvl w:val="0"/>
          <w:numId w:val="9"/>
        </w:numPr>
        <w:shd w:val="clear" w:color="auto" w:fill="FFFFFF"/>
        <w:spacing w:before="100" w:beforeAutospacing="1" w:after="24" w:line="360" w:lineRule="atLeast"/>
        <w:ind w:left="1248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Para </w:t>
      </w:r>
      <w:r>
        <w:rPr>
          <w:rFonts w:ascii="Arial" w:eastAsia="Times New Roman" w:hAnsi="Arial" w:cs="Arial"/>
          <w:noProof/>
          <w:color w:val="000000"/>
          <w:sz w:val="13"/>
          <w:szCs w:val="13"/>
          <w:lang w:val="es-ES" w:eastAsia="es-ES"/>
        </w:rPr>
        <w:drawing>
          <wp:inline distT="0" distB="0" distL="0" distR="0">
            <wp:extent cx="789305" cy="164465"/>
            <wp:effectExtent l="19050" t="0" r="0" b="0"/>
            <wp:docPr id="95" name="Imagen 95" descr="x \to -\inf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x \to -\infty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 si </w:t>
      </w:r>
      <w:r>
        <w:rPr>
          <w:rFonts w:ascii="Arial" w:eastAsia="Times New Roman" w:hAnsi="Arial" w:cs="Arial"/>
          <w:noProof/>
          <w:color w:val="000000"/>
          <w:sz w:val="13"/>
          <w:szCs w:val="13"/>
          <w:lang w:val="es-ES" w:eastAsia="es-ES"/>
        </w:rPr>
        <w:drawing>
          <wp:inline distT="0" distB="0" distL="0" distR="0">
            <wp:extent cx="808990" cy="170815"/>
            <wp:effectExtent l="19050" t="0" r="0" b="0"/>
            <wp:docPr id="96" name="Imagen 96" descr="0&lt;a&lt;1\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0&lt;a&lt;1\;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2F9" w:rsidRPr="00CE02F9" w:rsidRDefault="00CE02F9" w:rsidP="00CE02F9">
      <w:pPr>
        <w:numPr>
          <w:ilvl w:val="0"/>
          <w:numId w:val="10"/>
        </w:numPr>
        <w:shd w:val="clear" w:color="auto" w:fill="FFFFFF"/>
        <w:spacing w:before="100" w:beforeAutospacing="1" w:after="24" w:line="360" w:lineRule="atLeast"/>
        <w:ind w:left="2448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b/>
          <w:bCs/>
          <w:color w:val="000000"/>
          <w:sz w:val="13"/>
          <w:szCs w:val="13"/>
          <w:lang w:val="es-ES" w:eastAsia="es-ES"/>
        </w:rPr>
        <w:t>Asíntota vertical</w:t>
      </w: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 xml:space="preserve">: No tiene, </w:t>
      </w:r>
      <w:proofErr w:type="spellStart"/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pués</w:t>
      </w:r>
      <w:proofErr w:type="spellEnd"/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 xml:space="preserve"> es continua en toda la recta real.</w:t>
      </w:r>
    </w:p>
    <w:p w:rsidR="00CE02F9" w:rsidRPr="00CE02F9" w:rsidRDefault="00CE02F9" w:rsidP="00CE02F9">
      <w:pPr>
        <w:shd w:val="clear" w:color="auto" w:fill="FFFFFF"/>
        <w:spacing w:after="0" w:line="240" w:lineRule="auto"/>
        <w:ind w:left="1972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[</w:t>
      </w:r>
      <w:hyperlink r:id="rId45" w:tooltip="Plantilla:Ramas infinitas de las funciones trigonométricas, exponenciales y logarítmicas" w:history="1">
        <w:proofErr w:type="gramStart"/>
        <w:r w:rsidRPr="00CE02F9">
          <w:rPr>
            <w:rFonts w:ascii="Arial" w:eastAsia="Times New Roman" w:hAnsi="Arial" w:cs="Arial"/>
            <w:color w:val="5A3696"/>
            <w:sz w:val="13"/>
            <w:lang w:val="es-ES" w:eastAsia="es-ES"/>
          </w:rPr>
          <w:t>editar</w:t>
        </w:r>
        <w:proofErr w:type="gramEnd"/>
      </w:hyperlink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]</w:t>
      </w:r>
    </w:p>
    <w:p w:rsidR="00CE02F9" w:rsidRPr="00CE02F9" w:rsidRDefault="00CE02F9" w:rsidP="00CE02F9">
      <w:pPr>
        <w:shd w:val="clear" w:color="auto" w:fill="FFFFFF"/>
        <w:spacing w:after="72" w:line="240" w:lineRule="auto"/>
        <w:ind w:left="1920"/>
        <w:outlineLvl w:val="2"/>
        <w:rPr>
          <w:rFonts w:ascii="Arial" w:eastAsia="Times New Roman" w:hAnsi="Arial" w:cs="Arial"/>
          <w:b/>
          <w:bCs/>
          <w:color w:val="000000"/>
          <w:sz w:val="17"/>
          <w:szCs w:val="17"/>
          <w:lang w:val="es-ES" w:eastAsia="es-ES"/>
        </w:rPr>
      </w:pPr>
      <w:bookmarkStart w:id="5" w:name="Funciones_logartmicas"/>
      <w:bookmarkEnd w:id="5"/>
      <w:r w:rsidRPr="00CE02F9">
        <w:rPr>
          <w:rFonts w:ascii="Arial" w:eastAsia="Times New Roman" w:hAnsi="Arial" w:cs="Arial"/>
          <w:b/>
          <w:bCs/>
          <w:color w:val="000000"/>
          <w:sz w:val="17"/>
          <w:szCs w:val="17"/>
          <w:lang w:val="es-ES" w:eastAsia="es-ES"/>
        </w:rPr>
        <w:t xml:space="preserve">Funciones </w:t>
      </w:r>
      <w:proofErr w:type="spellStart"/>
      <w:r w:rsidRPr="00CE02F9">
        <w:rPr>
          <w:rFonts w:ascii="Arial" w:eastAsia="Times New Roman" w:hAnsi="Arial" w:cs="Arial"/>
          <w:b/>
          <w:bCs/>
          <w:color w:val="000000"/>
          <w:sz w:val="17"/>
          <w:szCs w:val="17"/>
          <w:lang w:val="es-ES" w:eastAsia="es-ES"/>
        </w:rPr>
        <w:t>logartmicas</w:t>
      </w:r>
      <w:proofErr w:type="spellEnd"/>
    </w:p>
    <w:p w:rsidR="00CE02F9" w:rsidRPr="00CE02F9" w:rsidRDefault="00CE02F9" w:rsidP="00CE02F9">
      <w:pPr>
        <w:shd w:val="clear" w:color="auto" w:fill="FFFFFF"/>
        <w:spacing w:before="96" w:after="120" w:line="360" w:lineRule="atLeast"/>
        <w:ind w:left="1920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Si recordamos las </w:t>
      </w:r>
      <w:hyperlink r:id="rId46" w:anchor="Funciones_logar.C3.ADtmicas" w:tooltip="Familias de funciones elementales (1ºBach)" w:history="1">
        <w:r w:rsidRPr="00CE02F9">
          <w:rPr>
            <w:rFonts w:ascii="Arial" w:eastAsia="Times New Roman" w:hAnsi="Arial" w:cs="Arial"/>
            <w:color w:val="FAA700"/>
            <w:sz w:val="13"/>
            <w:u w:val="single"/>
            <w:lang w:val="es-ES" w:eastAsia="es-ES"/>
          </w:rPr>
          <w:t>propiedades de las funciones logarítmicas</w:t>
        </w:r>
      </w:hyperlink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, tenemos:</w:t>
      </w:r>
    </w:p>
    <w:p w:rsidR="00CE02F9" w:rsidRPr="00CE02F9" w:rsidRDefault="00CE02F9" w:rsidP="00CE02F9">
      <w:pPr>
        <w:shd w:val="clear" w:color="auto" w:fill="FFFFFF"/>
        <w:spacing w:after="120" w:line="240" w:lineRule="auto"/>
        <w:ind w:left="1920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>
        <w:rPr>
          <w:rFonts w:ascii="Arial" w:eastAsia="Times New Roman" w:hAnsi="Arial" w:cs="Arial"/>
          <w:noProof/>
          <w:color w:val="5A3696"/>
          <w:sz w:val="13"/>
          <w:szCs w:val="13"/>
          <w:lang w:val="es-ES" w:eastAsia="es-ES"/>
        </w:rPr>
        <w:drawing>
          <wp:inline distT="0" distB="0" distL="0" distR="0">
            <wp:extent cx="236855" cy="230505"/>
            <wp:effectExtent l="19050" t="0" r="0" b="0"/>
            <wp:docPr id="97" name="Imagen 97" descr="ejercicio">
              <a:hlinkClick xmlns:a="http://schemas.openxmlformats.org/drawingml/2006/main" r:id="rId32" tooltip="&quot;ejercici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ejercicio">
                      <a:hlinkClick r:id="rId32" tooltip="&quot;ejercici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2F9" w:rsidRPr="00CE02F9" w:rsidRDefault="00CE02F9" w:rsidP="00CE02F9">
      <w:pPr>
        <w:shd w:val="clear" w:color="auto" w:fill="FFFFFF"/>
        <w:spacing w:before="96" w:after="120" w:line="360" w:lineRule="atLeast"/>
        <w:ind w:left="1920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b/>
          <w:bCs/>
          <w:color w:val="8B4513"/>
          <w:sz w:val="13"/>
          <w:szCs w:val="13"/>
          <w:lang w:val="es-ES" w:eastAsia="es-ES"/>
        </w:rPr>
        <w:t>Propiedades</w:t>
      </w:r>
    </w:p>
    <w:p w:rsidR="00CE02F9" w:rsidRPr="00CE02F9" w:rsidRDefault="00CE02F9" w:rsidP="00CE02F9">
      <w:pPr>
        <w:shd w:val="clear" w:color="auto" w:fill="FFFFFF"/>
        <w:spacing w:before="48" w:after="48" w:line="240" w:lineRule="auto"/>
        <w:ind w:left="2088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pict>
          <v:rect id="_x0000_i1031" style="width:0;height:.5pt" o:hralign="center" o:hrstd="t" o:hrnoshade="t" o:hr="t" fillcolor="#aaa" stroked="f"/>
        </w:pict>
      </w:r>
    </w:p>
    <w:p w:rsidR="00CE02F9" w:rsidRPr="00CE02F9" w:rsidRDefault="00CE02F9" w:rsidP="00CE02F9">
      <w:pPr>
        <w:shd w:val="clear" w:color="auto" w:fill="FFFFFF"/>
        <w:spacing w:before="96" w:after="120" w:line="360" w:lineRule="atLeast"/>
        <w:ind w:left="2088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lastRenderedPageBreak/>
        <w:t>La función </w:t>
      </w:r>
      <w:r>
        <w:rPr>
          <w:rFonts w:ascii="Arial" w:eastAsia="Times New Roman" w:hAnsi="Arial" w:cs="Arial"/>
          <w:noProof/>
          <w:color w:val="000000"/>
          <w:sz w:val="13"/>
          <w:szCs w:val="13"/>
          <w:lang w:val="es-ES" w:eastAsia="es-ES"/>
        </w:rPr>
        <w:drawing>
          <wp:inline distT="0" distB="0" distL="0" distR="0">
            <wp:extent cx="861695" cy="210820"/>
            <wp:effectExtent l="19050" t="0" r="0" b="0"/>
            <wp:docPr id="99" name="Imagen 99" descr="y=log_a \, x\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y=log_a \, x\;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 tiene:</w:t>
      </w:r>
    </w:p>
    <w:p w:rsidR="00CE02F9" w:rsidRPr="00CE02F9" w:rsidRDefault="00CE02F9" w:rsidP="00CE02F9">
      <w:pPr>
        <w:numPr>
          <w:ilvl w:val="0"/>
          <w:numId w:val="11"/>
        </w:numPr>
        <w:shd w:val="clear" w:color="auto" w:fill="FFFFFF"/>
        <w:spacing w:before="100" w:beforeAutospacing="1" w:after="24" w:line="360" w:lineRule="atLeast"/>
        <w:ind w:left="2448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b/>
          <w:bCs/>
          <w:color w:val="000000"/>
          <w:sz w:val="13"/>
          <w:szCs w:val="13"/>
          <w:lang w:val="es-ES" w:eastAsia="es-ES"/>
        </w:rPr>
        <w:t>Asíntota vertical:</w:t>
      </w:r>
    </w:p>
    <w:p w:rsidR="00CE02F9" w:rsidRPr="00CE02F9" w:rsidRDefault="00CE02F9" w:rsidP="00CE02F9">
      <w:pPr>
        <w:numPr>
          <w:ilvl w:val="0"/>
          <w:numId w:val="12"/>
        </w:numPr>
        <w:shd w:val="clear" w:color="auto" w:fill="FFFFFF"/>
        <w:spacing w:before="100" w:beforeAutospacing="1" w:after="24" w:line="360" w:lineRule="atLeast"/>
        <w:ind w:left="1248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proofErr w:type="gramStart"/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En </w:t>
      </w:r>
      <w:proofErr w:type="gramEnd"/>
      <w:r>
        <w:rPr>
          <w:rFonts w:ascii="Arial" w:eastAsia="Times New Roman" w:hAnsi="Arial" w:cs="Arial"/>
          <w:noProof/>
          <w:color w:val="000000"/>
          <w:sz w:val="13"/>
          <w:szCs w:val="13"/>
          <w:lang w:val="es-ES" w:eastAsia="es-ES"/>
        </w:rPr>
        <w:drawing>
          <wp:inline distT="0" distB="0" distL="0" distR="0">
            <wp:extent cx="493395" cy="164465"/>
            <wp:effectExtent l="19050" t="0" r="1905" b="0"/>
            <wp:docPr id="100" name="Imagen 100" descr="x=0\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x=0\;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, cuando </w:t>
      </w:r>
      <w:r>
        <w:rPr>
          <w:rFonts w:ascii="Arial" w:eastAsia="Times New Roman" w:hAnsi="Arial" w:cs="Arial"/>
          <w:noProof/>
          <w:color w:val="000000"/>
          <w:sz w:val="13"/>
          <w:szCs w:val="13"/>
          <w:lang w:val="es-ES" w:eastAsia="es-ES"/>
        </w:rPr>
        <w:drawing>
          <wp:inline distT="0" distB="0" distL="0" distR="0">
            <wp:extent cx="638175" cy="190500"/>
            <wp:effectExtent l="19050" t="0" r="9525" b="0"/>
            <wp:docPr id="101" name="Imagen 101" descr="x \to 0^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x \to 0^+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.</w:t>
      </w:r>
    </w:p>
    <w:p w:rsidR="00CE02F9" w:rsidRPr="00CE02F9" w:rsidRDefault="00CE02F9" w:rsidP="00CE02F9">
      <w:pPr>
        <w:numPr>
          <w:ilvl w:val="0"/>
          <w:numId w:val="13"/>
        </w:numPr>
        <w:shd w:val="clear" w:color="auto" w:fill="FFFFFF"/>
        <w:spacing w:before="100" w:beforeAutospacing="1" w:after="24" w:line="360" w:lineRule="atLeast"/>
        <w:ind w:left="2928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b/>
          <w:bCs/>
          <w:color w:val="000000"/>
          <w:sz w:val="13"/>
          <w:szCs w:val="13"/>
          <w:lang w:val="es-ES" w:eastAsia="es-ES"/>
        </w:rPr>
        <w:t>Rama parabólica:</w:t>
      </w:r>
    </w:p>
    <w:p w:rsidR="00CE02F9" w:rsidRPr="00CE02F9" w:rsidRDefault="00CE02F9" w:rsidP="00CE02F9">
      <w:pPr>
        <w:numPr>
          <w:ilvl w:val="0"/>
          <w:numId w:val="14"/>
        </w:numPr>
        <w:shd w:val="clear" w:color="auto" w:fill="FFFFFF"/>
        <w:spacing w:before="100" w:beforeAutospacing="1" w:after="24" w:line="360" w:lineRule="atLeast"/>
        <w:ind w:left="1248"/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</w:pPr>
      <w:r w:rsidRPr="00CE02F9">
        <w:rPr>
          <w:rFonts w:ascii="Arial" w:eastAsia="Times New Roman" w:hAnsi="Arial" w:cs="Arial"/>
          <w:color w:val="000000"/>
          <w:sz w:val="13"/>
          <w:szCs w:val="13"/>
          <w:lang w:val="es-ES" w:eastAsia="es-ES"/>
        </w:rPr>
        <w:t>Para </w:t>
      </w:r>
      <w:r>
        <w:rPr>
          <w:rFonts w:ascii="Arial" w:eastAsia="Times New Roman" w:hAnsi="Arial" w:cs="Arial"/>
          <w:noProof/>
          <w:color w:val="000000"/>
          <w:sz w:val="13"/>
          <w:szCs w:val="13"/>
          <w:lang w:val="es-ES" w:eastAsia="es-ES"/>
        </w:rPr>
        <w:drawing>
          <wp:inline distT="0" distB="0" distL="0" distR="0">
            <wp:extent cx="789305" cy="164465"/>
            <wp:effectExtent l="19050" t="0" r="0" b="0"/>
            <wp:docPr id="102" name="Imagen 102" descr="x \to +\inf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x \to +\infty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2F9" w:rsidRDefault="00CE02F9" w:rsidP="00CE02F9">
      <w:pPr>
        <w:pStyle w:val="Default"/>
      </w:pPr>
    </w:p>
    <w:sectPr w:rsidR="00CE02F9" w:rsidSect="00EE75CC">
      <w:pgSz w:w="10800" w:h="1490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altName w:val="Cambria Math"/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2938"/>
    <w:multiLevelType w:val="multilevel"/>
    <w:tmpl w:val="2A3CB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F4849"/>
    <w:multiLevelType w:val="multilevel"/>
    <w:tmpl w:val="C33EC6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63453"/>
    <w:multiLevelType w:val="multilevel"/>
    <w:tmpl w:val="2CA2BC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1443B"/>
    <w:multiLevelType w:val="multilevel"/>
    <w:tmpl w:val="9920D9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741A91"/>
    <w:multiLevelType w:val="multilevel"/>
    <w:tmpl w:val="D8B07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F083D"/>
    <w:multiLevelType w:val="multilevel"/>
    <w:tmpl w:val="5AC6D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25030C"/>
    <w:multiLevelType w:val="multilevel"/>
    <w:tmpl w:val="1D84B5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D145FE"/>
    <w:multiLevelType w:val="multilevel"/>
    <w:tmpl w:val="E5BAC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330012"/>
    <w:multiLevelType w:val="multilevel"/>
    <w:tmpl w:val="ACACD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66A2B"/>
    <w:multiLevelType w:val="multilevel"/>
    <w:tmpl w:val="6D3299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9F1EF0"/>
    <w:multiLevelType w:val="multilevel"/>
    <w:tmpl w:val="42DA23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D3620B"/>
    <w:multiLevelType w:val="multilevel"/>
    <w:tmpl w:val="255EFD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F37B2A"/>
    <w:multiLevelType w:val="multilevel"/>
    <w:tmpl w:val="B73CF1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4874FD"/>
    <w:multiLevelType w:val="multilevel"/>
    <w:tmpl w:val="AF2A8B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6"/>
  </w:num>
  <w:num w:numId="8">
    <w:abstractNumId w:val="13"/>
  </w:num>
  <w:num w:numId="9">
    <w:abstractNumId w:val="3"/>
  </w:num>
  <w:num w:numId="10">
    <w:abstractNumId w:val="8"/>
  </w:num>
  <w:num w:numId="11">
    <w:abstractNumId w:val="12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CE02F9"/>
    <w:rsid w:val="009068DB"/>
    <w:rsid w:val="00B05363"/>
    <w:rsid w:val="00CE02F9"/>
    <w:rsid w:val="00F443F7"/>
    <w:rsid w:val="00FD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F7"/>
    <w:rPr>
      <w:lang w:val="ca-ES"/>
    </w:rPr>
  </w:style>
  <w:style w:type="paragraph" w:styleId="Ttulo2">
    <w:name w:val="heading 2"/>
    <w:basedOn w:val="Normal"/>
    <w:link w:val="Ttulo2Car"/>
    <w:uiPriority w:val="9"/>
    <w:qFormat/>
    <w:rsid w:val="00CE02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CE0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02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E02F9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CE02F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E02F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E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E02F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2F9"/>
    <w:rPr>
      <w:rFonts w:ascii="Tahoma" w:hAnsi="Tahoma" w:cs="Tahoma"/>
      <w:sz w:val="16"/>
      <w:szCs w:val="16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02F9"/>
    <w:rPr>
      <w:rFonts w:asciiTheme="majorHAnsi" w:eastAsiaTheme="majorEastAsia" w:hAnsiTheme="majorHAnsi" w:cstheme="majorBidi"/>
      <w:b/>
      <w:bCs/>
      <w:i/>
      <w:iCs/>
      <w:color w:val="4F81BD" w:themeColor="accent1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171">
          <w:marLeft w:val="0"/>
          <w:marRight w:val="0"/>
          <w:marTop w:val="0"/>
          <w:marBottom w:val="0"/>
          <w:divBdr>
            <w:top w:val="single" w:sz="8" w:space="9" w:color="DAA520"/>
            <w:left w:val="single" w:sz="18" w:space="9" w:color="DAA520"/>
            <w:bottom w:val="single" w:sz="18" w:space="9" w:color="DAA520"/>
            <w:right w:val="single" w:sz="8" w:space="9" w:color="DAA520"/>
          </w:divBdr>
          <w:divsChild>
            <w:div w:id="140005826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4261">
              <w:marLeft w:val="168"/>
              <w:marRight w:val="0"/>
              <w:marTop w:val="0"/>
              <w:marBottom w:val="0"/>
              <w:divBdr>
                <w:top w:val="single" w:sz="2" w:space="1" w:color="AAAAAA"/>
                <w:left w:val="single" w:sz="2" w:space="1" w:color="AAAAAA"/>
                <w:bottom w:val="single" w:sz="2" w:space="1" w:color="AAAAAA"/>
                <w:right w:val="single" w:sz="2" w:space="1" w:color="AAAAAA"/>
              </w:divBdr>
            </w:div>
          </w:divsChild>
        </w:div>
        <w:div w:id="1653101752">
          <w:marLeft w:val="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291">
          <w:marLeft w:val="0"/>
          <w:marRight w:val="0"/>
          <w:marTop w:val="0"/>
          <w:marBottom w:val="0"/>
          <w:divBdr>
            <w:top w:val="single" w:sz="8" w:space="9" w:color="DAA520"/>
            <w:left w:val="single" w:sz="18" w:space="9" w:color="DAA520"/>
            <w:bottom w:val="single" w:sz="18" w:space="9" w:color="DAA520"/>
            <w:right w:val="single" w:sz="8" w:space="9" w:color="DAA520"/>
          </w:divBdr>
          <w:divsChild>
            <w:div w:id="124298193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6706">
              <w:marLeft w:val="168"/>
              <w:marRight w:val="0"/>
              <w:marTop w:val="0"/>
              <w:marBottom w:val="0"/>
              <w:divBdr>
                <w:top w:val="single" w:sz="2" w:space="1" w:color="AAAAAA"/>
                <w:left w:val="single" w:sz="2" w:space="1" w:color="AAAAAA"/>
                <w:bottom w:val="single" w:sz="2" w:space="1" w:color="AAAAAA"/>
                <w:right w:val="single" w:sz="2" w:space="1" w:color="AAAAAA"/>
              </w:divBdr>
            </w:div>
          </w:divsChild>
        </w:div>
        <w:div w:id="1459688605">
          <w:marLeft w:val="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271">
          <w:marLeft w:val="0"/>
          <w:marRight w:val="0"/>
          <w:marTop w:val="0"/>
          <w:marBottom w:val="0"/>
          <w:divBdr>
            <w:top w:val="single" w:sz="8" w:space="9" w:color="DAA520"/>
            <w:left w:val="single" w:sz="18" w:space="9" w:color="DAA520"/>
            <w:bottom w:val="single" w:sz="18" w:space="9" w:color="DAA520"/>
            <w:right w:val="single" w:sz="8" w:space="9" w:color="DAA520"/>
          </w:divBdr>
          <w:divsChild>
            <w:div w:id="121635476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9538">
              <w:marLeft w:val="168"/>
              <w:marRight w:val="0"/>
              <w:marTop w:val="0"/>
              <w:marBottom w:val="0"/>
              <w:divBdr>
                <w:top w:val="single" w:sz="2" w:space="1" w:color="AAAAAA"/>
                <w:left w:val="single" w:sz="2" w:space="1" w:color="AAAAAA"/>
                <w:bottom w:val="single" w:sz="2" w:space="1" w:color="AAAAAA"/>
                <w:right w:val="single" w:sz="2" w:space="1" w:color="AAAAAA"/>
              </w:divBdr>
            </w:div>
          </w:divsChild>
        </w:div>
      </w:divsChild>
    </w:div>
    <w:div w:id="468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953">
          <w:marLeft w:val="0"/>
          <w:marRight w:val="0"/>
          <w:marTop w:val="0"/>
          <w:marBottom w:val="0"/>
          <w:divBdr>
            <w:top w:val="single" w:sz="8" w:space="9" w:color="FFD700"/>
            <w:left w:val="single" w:sz="18" w:space="9" w:color="FFD700"/>
            <w:bottom w:val="single" w:sz="18" w:space="9" w:color="FFD700"/>
            <w:right w:val="single" w:sz="8" w:space="9" w:color="FFD700"/>
          </w:divBdr>
          <w:divsChild>
            <w:div w:id="1639148231">
              <w:marLeft w:val="168"/>
              <w:marRight w:val="0"/>
              <w:marTop w:val="0"/>
              <w:marBottom w:val="0"/>
              <w:divBdr>
                <w:top w:val="single" w:sz="2" w:space="1" w:color="AAAAAA"/>
                <w:left w:val="single" w:sz="2" w:space="1" w:color="AAAAAA"/>
                <w:bottom w:val="single" w:sz="2" w:space="1" w:color="AAAAAA"/>
                <w:right w:val="single" w:sz="2" w:space="1" w:color="AAAAAA"/>
              </w:divBdr>
            </w:div>
          </w:divsChild>
        </w:div>
        <w:div w:id="1074819648">
          <w:marLeft w:val="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596">
          <w:marLeft w:val="0"/>
          <w:marRight w:val="0"/>
          <w:marTop w:val="0"/>
          <w:marBottom w:val="0"/>
          <w:divBdr>
            <w:top w:val="single" w:sz="8" w:space="9" w:color="FFD700"/>
            <w:left w:val="single" w:sz="18" w:space="9" w:color="FFD700"/>
            <w:bottom w:val="single" w:sz="18" w:space="9" w:color="FFD700"/>
            <w:right w:val="single" w:sz="8" w:space="9" w:color="FFD700"/>
          </w:divBdr>
          <w:divsChild>
            <w:div w:id="1770854541">
              <w:marLeft w:val="168"/>
              <w:marRight w:val="0"/>
              <w:marTop w:val="0"/>
              <w:marBottom w:val="0"/>
              <w:divBdr>
                <w:top w:val="single" w:sz="2" w:space="1" w:color="AAAAAA"/>
                <w:left w:val="single" w:sz="2" w:space="1" w:color="AAAAAA"/>
                <w:bottom w:val="single" w:sz="2" w:space="1" w:color="AAAAAA"/>
                <w:right w:val="single" w:sz="2" w:space="1" w:color="AAAAAA"/>
              </w:divBdr>
            </w:div>
          </w:divsChild>
        </w:div>
      </w:divsChild>
    </w:div>
    <w:div w:id="1208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478">
          <w:marLeft w:val="0"/>
          <w:marRight w:val="0"/>
          <w:marTop w:val="0"/>
          <w:marBottom w:val="0"/>
          <w:divBdr>
            <w:top w:val="single" w:sz="8" w:space="9" w:color="FFD700"/>
            <w:left w:val="single" w:sz="18" w:space="9" w:color="FFD700"/>
            <w:bottom w:val="single" w:sz="18" w:space="9" w:color="FFD700"/>
            <w:right w:val="single" w:sz="8" w:space="9" w:color="FFD700"/>
          </w:divBdr>
          <w:divsChild>
            <w:div w:id="1135680164">
              <w:marLeft w:val="168"/>
              <w:marRight w:val="0"/>
              <w:marTop w:val="0"/>
              <w:marBottom w:val="0"/>
              <w:divBdr>
                <w:top w:val="single" w:sz="2" w:space="1" w:color="AAAAAA"/>
                <w:left w:val="single" w:sz="2" w:space="1" w:color="AAAAAA"/>
                <w:bottom w:val="single" w:sz="2" w:space="1" w:color="AAAAAA"/>
                <w:right w:val="single" w:sz="2" w:space="1" w:color="AAAAAA"/>
              </w:divBdr>
            </w:div>
          </w:divsChild>
        </w:div>
        <w:div w:id="799614393">
          <w:marLeft w:val="0"/>
          <w:marRight w:val="0"/>
          <w:marTop w:val="0"/>
          <w:marBottom w:val="0"/>
          <w:divBdr>
            <w:top w:val="single" w:sz="2" w:space="2" w:color="AAAAAA"/>
            <w:left w:val="single" w:sz="2" w:space="2" w:color="AAAAAA"/>
            <w:bottom w:val="single" w:sz="2" w:space="2" w:color="AAAAAA"/>
            <w:right w:val="single" w:sz="2" w:space="2" w:color="AAAAAA"/>
          </w:divBdr>
          <w:divsChild>
            <w:div w:id="15553357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225">
          <w:marLeft w:val="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00334">
          <w:marLeft w:val="0"/>
          <w:marRight w:val="0"/>
          <w:marTop w:val="0"/>
          <w:marBottom w:val="0"/>
          <w:divBdr>
            <w:top w:val="single" w:sz="8" w:space="9" w:color="FFD700"/>
            <w:left w:val="single" w:sz="18" w:space="9" w:color="FFD700"/>
            <w:bottom w:val="single" w:sz="18" w:space="9" w:color="FFD700"/>
            <w:right w:val="single" w:sz="8" w:space="9" w:color="FFD700"/>
          </w:divBdr>
          <w:divsChild>
            <w:div w:id="872232833">
              <w:marLeft w:val="168"/>
              <w:marRight w:val="0"/>
              <w:marTop w:val="0"/>
              <w:marBottom w:val="0"/>
              <w:divBdr>
                <w:top w:val="single" w:sz="2" w:space="1" w:color="AAAAAA"/>
                <w:left w:val="single" w:sz="2" w:space="1" w:color="AAAAAA"/>
                <w:bottom w:val="single" w:sz="2" w:space="1" w:color="AAAAAA"/>
                <w:right w:val="single" w:sz="2" w:space="1" w:color="AAAAAA"/>
              </w:divBdr>
            </w:div>
          </w:divsChild>
        </w:div>
        <w:div w:id="891770552">
          <w:marLeft w:val="0"/>
          <w:marRight w:val="0"/>
          <w:marTop w:val="0"/>
          <w:marBottom w:val="0"/>
          <w:divBdr>
            <w:top w:val="single" w:sz="2" w:space="2" w:color="AAAAAA"/>
            <w:left w:val="single" w:sz="2" w:space="2" w:color="AAAAAA"/>
            <w:bottom w:val="single" w:sz="2" w:space="2" w:color="AAAAAA"/>
            <w:right w:val="single" w:sz="2" w:space="2" w:color="AAAAAA"/>
          </w:divBdr>
          <w:divsChild>
            <w:div w:id="129186045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830">
          <w:marLeft w:val="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071">
          <w:marLeft w:val="0"/>
          <w:marRight w:val="0"/>
          <w:marTop w:val="0"/>
          <w:marBottom w:val="0"/>
          <w:divBdr>
            <w:top w:val="single" w:sz="8" w:space="9" w:color="FFD700"/>
            <w:left w:val="single" w:sz="18" w:space="9" w:color="FFD700"/>
            <w:bottom w:val="single" w:sz="18" w:space="9" w:color="FFD700"/>
            <w:right w:val="single" w:sz="8" w:space="9" w:color="FFD700"/>
          </w:divBdr>
          <w:divsChild>
            <w:div w:id="1647782397">
              <w:marLeft w:val="168"/>
              <w:marRight w:val="0"/>
              <w:marTop w:val="0"/>
              <w:marBottom w:val="0"/>
              <w:divBdr>
                <w:top w:val="single" w:sz="2" w:space="1" w:color="AAAAAA"/>
                <w:left w:val="single" w:sz="2" w:space="1" w:color="AAAAAA"/>
                <w:bottom w:val="single" w:sz="2" w:space="1" w:color="AAAAAA"/>
                <w:right w:val="single" w:sz="2" w:space="1" w:color="AAAAAA"/>
              </w:divBdr>
            </w:div>
          </w:divsChild>
        </w:div>
        <w:div w:id="960502119">
          <w:marLeft w:val="0"/>
          <w:marRight w:val="0"/>
          <w:marTop w:val="0"/>
          <w:marBottom w:val="0"/>
          <w:divBdr>
            <w:top w:val="single" w:sz="2" w:space="2" w:color="AAAAAA"/>
            <w:left w:val="single" w:sz="2" w:space="2" w:color="AAAAAA"/>
            <w:bottom w:val="single" w:sz="2" w:space="2" w:color="AAAAAA"/>
            <w:right w:val="single" w:sz="2" w:space="2" w:color="AAAAAA"/>
          </w:divBdr>
          <w:divsChild>
            <w:div w:id="121503956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316">
          <w:marLeft w:val="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75">
          <w:marLeft w:val="0"/>
          <w:marRight w:val="0"/>
          <w:marTop w:val="0"/>
          <w:marBottom w:val="0"/>
          <w:divBdr>
            <w:top w:val="single" w:sz="8" w:space="9" w:color="FFD700"/>
            <w:left w:val="single" w:sz="18" w:space="9" w:color="FFD700"/>
            <w:bottom w:val="single" w:sz="18" w:space="9" w:color="FFD700"/>
            <w:right w:val="single" w:sz="8" w:space="9" w:color="FFD700"/>
          </w:divBdr>
          <w:divsChild>
            <w:div w:id="1050037657">
              <w:marLeft w:val="168"/>
              <w:marRight w:val="0"/>
              <w:marTop w:val="0"/>
              <w:marBottom w:val="0"/>
              <w:divBdr>
                <w:top w:val="single" w:sz="2" w:space="1" w:color="AAAAAA"/>
                <w:left w:val="single" w:sz="2" w:space="1" w:color="AAAAAA"/>
                <w:bottom w:val="single" w:sz="2" w:space="1" w:color="AAAAAA"/>
                <w:right w:val="single" w:sz="2" w:space="1" w:color="AAAAAA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hyperlink" Target="http://maralboran.org/wikipedia/index.php/Imagen:Oblicua.png" TargetMode="External"/><Relationship Id="rId39" Type="http://schemas.openxmlformats.org/officeDocument/2006/relationships/hyperlink" Target="http://maralboran.org/wikipedia/index.php?title=Plantilla:Ramas_infinitas_de_las_funciones_trigonom%C3%A9tricas%2C_exponenciales_y_logar%C3%ADtmicas&amp;action=edit&amp;section=2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5.png"/><Relationship Id="rId42" Type="http://schemas.openxmlformats.org/officeDocument/2006/relationships/image" Target="media/image31.png"/><Relationship Id="rId47" Type="http://schemas.openxmlformats.org/officeDocument/2006/relationships/image" Target="media/image34.png"/><Relationship Id="rId50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hyperlink" Target="http://maralboran.org/wikipedia/index.php/Familias_de_funciones_elementales_%281%C2%BABach%29" TargetMode="External"/><Relationship Id="rId2" Type="http://schemas.openxmlformats.org/officeDocument/2006/relationships/styles" Target="styles.xml"/><Relationship Id="rId16" Type="http://schemas.openxmlformats.org/officeDocument/2006/relationships/hyperlink" Target="http://maralboran.org/wikipedia/index.php/Imagen:Rama3.png" TargetMode="External"/><Relationship Id="rId20" Type="http://schemas.openxmlformats.org/officeDocument/2006/relationships/image" Target="media/image14.png"/><Relationship Id="rId29" Type="http://schemas.openxmlformats.org/officeDocument/2006/relationships/image" Target="media/image22.png"/><Relationship Id="rId41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maralboran.org/wikipedia/index.php/Imagen:Rama1.png" TargetMode="External"/><Relationship Id="rId24" Type="http://schemas.openxmlformats.org/officeDocument/2006/relationships/image" Target="media/image18.png"/><Relationship Id="rId32" Type="http://schemas.openxmlformats.org/officeDocument/2006/relationships/hyperlink" Target="http://maralboran.org/wikipedia/index.php/Imagen:Teorema.PNG" TargetMode="External"/><Relationship Id="rId37" Type="http://schemas.openxmlformats.org/officeDocument/2006/relationships/image" Target="media/image28.png"/><Relationship Id="rId40" Type="http://schemas.openxmlformats.org/officeDocument/2006/relationships/hyperlink" Target="http://maralboran.org/wikipedia/index.php/Familias_de_funciones_elementales_%281%C2%BABach%29" TargetMode="External"/><Relationship Id="rId45" Type="http://schemas.openxmlformats.org/officeDocument/2006/relationships/hyperlink" Target="http://maralboran.org/wikipedia/index.php?title=Plantilla:Ramas_infinitas_de_las_funciones_trigonom%C3%A9tricas%2C_exponenciales_y_logar%C3%ADtmicas&amp;action=edit&amp;section=3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36" Type="http://schemas.openxmlformats.org/officeDocument/2006/relationships/image" Target="media/image27.png"/><Relationship Id="rId49" Type="http://schemas.openxmlformats.org/officeDocument/2006/relationships/image" Target="media/image36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31" Type="http://schemas.openxmlformats.org/officeDocument/2006/relationships/hyperlink" Target="http://maralboran.org/wikipedia/index.php/Funciones_trigonom%C3%A9tricas_o_circulares_%281%C2%BABach%29" TargetMode="External"/><Relationship Id="rId44" Type="http://schemas.openxmlformats.org/officeDocument/2006/relationships/image" Target="media/image3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image" Target="media/image23.gif"/><Relationship Id="rId35" Type="http://schemas.openxmlformats.org/officeDocument/2006/relationships/image" Target="media/image26.png"/><Relationship Id="rId43" Type="http://schemas.openxmlformats.org/officeDocument/2006/relationships/image" Target="media/image32.png"/><Relationship Id="rId48" Type="http://schemas.openxmlformats.org/officeDocument/2006/relationships/image" Target="media/image35.png"/><Relationship Id="rId8" Type="http://schemas.openxmlformats.org/officeDocument/2006/relationships/image" Target="media/image4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2020-04-20T17:10:00Z</dcterms:created>
  <dcterms:modified xsi:type="dcterms:W3CDTF">2020-04-20T17:23:00Z</dcterms:modified>
</cp:coreProperties>
</file>